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708" w:left="495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УТВЕРЖДАЮ</w:t>
      </w:r>
    </w:p>
    <w:p w14:paraId="02000000">
      <w:pPr>
        <w:pStyle w:val="Style_1"/>
        <w:ind w:firstLine="708" w:left="495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Начальник</w:t>
      </w:r>
    </w:p>
    <w:p w14:paraId="03000000">
      <w:pPr>
        <w:pStyle w:val="Style_1"/>
        <w:ind w:firstLine="708" w:left="495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Департамента цифрового развития</w:t>
      </w:r>
    </w:p>
    <w:p w14:paraId="04000000">
      <w:pPr>
        <w:pStyle w:val="Style_1"/>
        <w:ind w:firstLine="708" w:left="495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Вологодской области</w:t>
      </w:r>
    </w:p>
    <w:p w14:paraId="05000000">
      <w:pPr>
        <w:pStyle w:val="Style_1"/>
        <w:ind w:firstLine="708" w:left="495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И.В. Просвирякова</w:t>
      </w:r>
    </w:p>
    <w:p w14:paraId="06000000">
      <w:pPr>
        <w:pStyle w:val="Style_1"/>
        <w:ind w:firstLine="708" w:left="495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24 января 202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ода</w:t>
      </w:r>
    </w:p>
    <w:p w14:paraId="07000000">
      <w:pPr>
        <w:pStyle w:val="Style_1"/>
        <w:ind w:firstLine="0" w:left="6663"/>
        <w:jc w:val="both"/>
        <w:rPr>
          <w:rFonts w:ascii="Times New Roman" w:hAnsi="Times New Roman"/>
        </w:rPr>
      </w:pPr>
    </w:p>
    <w:p w14:paraId="08000000">
      <w:pPr>
        <w:pStyle w:val="Style_1"/>
        <w:ind w:firstLine="0" w:left="6663"/>
        <w:jc w:val="both"/>
        <w:rPr>
          <w:rFonts w:ascii="Times New Roman" w:hAnsi="Times New Roman"/>
          <w:sz w:val="16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648"/>
      </w:tblGrid>
      <w:tr>
        <w:trPr>
          <w:trHeight w:hRule="atLeast" w:val="453"/>
        </w:trPr>
        <w:tc>
          <w:tcPr>
            <w:tcW w:type="dxa" w:w="964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9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ОТЧЕТ </w:t>
            </w:r>
          </w:p>
          <w:p w14:paraId="0A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ВЫПОЛНЕНИИ ГОСУДАРСТВЕННОГО ЗАДАНИЯ </w:t>
            </w:r>
          </w:p>
          <w:p w14:paraId="0B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2022 год на плановый период 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и 20</w:t>
            </w: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 xml:space="preserve"> годов      </w:t>
            </w:r>
          </w:p>
        </w:tc>
      </w:tr>
      <w:tr>
        <w:trPr>
          <w:trHeight w:hRule="atLeast" w:val="453"/>
        </w:trPr>
        <w:tc>
          <w:tcPr>
            <w:tcW w:type="dxa" w:w="964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C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1 </w:t>
            </w:r>
            <w:r>
              <w:rPr>
                <w:rFonts w:ascii="Times New Roman" w:hAnsi="Times New Roman"/>
                <w:sz w:val="24"/>
              </w:rPr>
              <w:t>янва</w:t>
            </w:r>
            <w:r>
              <w:rPr>
                <w:rFonts w:ascii="Times New Roman" w:hAnsi="Times New Roman"/>
                <w:sz w:val="24"/>
              </w:rPr>
              <w:t>ря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 </w:t>
            </w:r>
          </w:p>
          <w:p w14:paraId="0D000000">
            <w:pPr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E000000">
      <w:pPr>
        <w:pStyle w:val="Style_1"/>
        <w:ind w:firstLine="0" w:left="-424"/>
        <w:jc w:val="both"/>
        <w:rPr>
          <w:rFonts w:ascii="Times New Roman" w:hAnsi="Times New Roman"/>
          <w:sz w:val="16"/>
        </w:rPr>
      </w:pPr>
    </w:p>
    <w:p w14:paraId="0F000000">
      <w:pPr>
        <w:pStyle w:val="Style_1"/>
        <w:ind w:firstLine="0" w:left="6663"/>
        <w:jc w:val="both"/>
        <w:rPr>
          <w:rFonts w:ascii="Times New Roman" w:hAnsi="Times New Roman"/>
          <w:sz w:val="16"/>
        </w:rPr>
      </w:pPr>
    </w:p>
    <w:p w14:paraId="10000000">
      <w:pPr>
        <w:rPr>
          <w:rFonts w:ascii="Calibri" w:hAnsi="Calibri"/>
          <w:sz w:val="16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68"/>
        <w:gridCol w:w="1620"/>
        <w:gridCol w:w="2160"/>
      </w:tblGrid>
      <w:tr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1000000">
            <w:pPr>
              <w:rPr>
                <w:rFonts w:ascii="Calibri" w:hAnsi="Calibri"/>
                <w:sz w:val="16"/>
              </w:rPr>
            </w:pPr>
          </w:p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Коды</w:t>
            </w:r>
          </w:p>
        </w:tc>
      </w:tr>
      <w:tr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4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государственного учреждения области</w:t>
            </w:r>
          </w:p>
          <w:p w14:paraId="15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Бюджетное учреждение Вологодской области «Электронный регион»</w:t>
            </w:r>
          </w:p>
          <w:p w14:paraId="16000000">
            <w:pPr>
              <w:spacing w:after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0506001</w:t>
            </w:r>
          </w:p>
        </w:tc>
      </w:tr>
      <w:tr>
        <w:trPr>
          <w:trHeight w:hRule="atLeast" w:val="687"/>
        </w:trPr>
        <w:tc>
          <w:tcPr>
            <w:tcW w:type="dxa" w:w="586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9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деятельности государственного учреждения области</w:t>
            </w:r>
          </w:p>
          <w:p w14:paraId="1A000000">
            <w:pPr>
              <w:spacing w:after="0"/>
              <w:ind/>
              <w:rPr>
                <w:rFonts w:ascii="Times New Roman" w:hAnsi="Times New Roman"/>
              </w:rPr>
            </w:pPr>
          </w:p>
          <w:p w14:paraId="1B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  <w:p w14:paraId="1C000000">
            <w:pPr>
              <w:spacing w:after="0"/>
              <w:ind/>
              <w:rPr>
                <w:rFonts w:ascii="Times New Roman" w:hAnsi="Times New Roman"/>
              </w:rPr>
            </w:pPr>
          </w:p>
          <w:p w14:paraId="1D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по созданию и использованию баз данных и информационных ресурсов</w:t>
            </w:r>
          </w:p>
          <w:p w14:paraId="1E000000">
            <w:pPr>
              <w:spacing w:after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hRule="atLeast" w:val="1026"/>
        </w:trPr>
        <w:tc>
          <w:tcPr>
            <w:tcW w:type="dxa" w:w="586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ОКВЭД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62.09</w:t>
            </w:r>
          </w:p>
        </w:tc>
      </w:tr>
      <w:tr>
        <w:trPr>
          <w:trHeight w:hRule="atLeast" w:val="710"/>
        </w:trPr>
        <w:tc>
          <w:tcPr>
            <w:tcW w:type="dxa" w:w="586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ОКВЭД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63.11.1   </w:t>
            </w:r>
          </w:p>
        </w:tc>
      </w:tr>
      <w:tr>
        <w:trPr>
          <w:trHeight w:hRule="atLeast" w:val="644"/>
        </w:trPr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5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  <w:p w14:paraId="26000000">
            <w:pPr>
              <w:spacing w:after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ОКВЭД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63.11   </w:t>
            </w:r>
          </w:p>
        </w:tc>
      </w:tr>
      <w:tr>
        <w:trPr>
          <w:trHeight w:hRule="atLeast" w:val="682"/>
        </w:trPr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9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компьютерного программного обеспечения </w:t>
            </w:r>
          </w:p>
          <w:p w14:paraId="2A000000">
            <w:pPr>
              <w:spacing w:after="0"/>
              <w:ind/>
              <w:rPr>
                <w:rFonts w:ascii="Times New Roman" w:hAnsi="Times New Roman"/>
              </w:rPr>
            </w:pPr>
          </w:p>
          <w:p w14:paraId="2B000000">
            <w:pPr>
              <w:spacing w:after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ОКВЭД</w:t>
            </w:r>
          </w:p>
          <w:p w14:paraId="2D000000">
            <w:pPr>
              <w:spacing w:after="0"/>
              <w:ind/>
              <w:jc w:val="right"/>
              <w:rPr>
                <w:rFonts w:ascii="Times New Roman" w:hAnsi="Times New Roman"/>
              </w:rPr>
            </w:pPr>
          </w:p>
          <w:p w14:paraId="2E000000">
            <w:pPr>
              <w:spacing w:after="0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62.01   </w:t>
            </w:r>
          </w:p>
        </w:tc>
      </w:tr>
      <w:tr>
        <w:trPr>
          <w:trHeight w:hRule="atLeast" w:val="682"/>
        </w:trPr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0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консультативная и работы в области компьютерных технологий</w:t>
            </w:r>
          </w:p>
          <w:p w14:paraId="31000000">
            <w:pPr>
              <w:spacing w:after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ОКВЭД</w:t>
            </w:r>
          </w:p>
          <w:p w14:paraId="33000000">
            <w:pPr>
              <w:spacing w:after="0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62.02</w:t>
            </w:r>
          </w:p>
        </w:tc>
      </w:tr>
      <w:tr>
        <w:trPr>
          <w:trHeight w:hRule="atLeast" w:val="682"/>
        </w:trPr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5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государственного учреждения области</w:t>
            </w:r>
          </w:p>
          <w:p w14:paraId="36000000">
            <w:pPr>
              <w:spacing w:after="0"/>
              <w:ind/>
              <w:rPr>
                <w:rFonts w:ascii="Times New Roman" w:hAnsi="Times New Roman"/>
              </w:rPr>
            </w:pPr>
          </w:p>
          <w:p w14:paraId="37000000">
            <w:pPr>
              <w:spacing w:after="0"/>
              <w:ind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ОКВЭД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/>
              <w:ind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14:paraId="3A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3B000000">
      <w:pPr>
        <w:spacing w:after="0" w:line="240" w:lineRule="auto"/>
        <w:ind/>
        <w:contextualSpacing w:val="1"/>
        <w:rPr>
          <w:rFonts w:ascii="Times New Roman" w:hAnsi="Times New Roman"/>
        </w:rPr>
      </w:pPr>
    </w:p>
    <w:p w14:paraId="3C000000">
      <w:pPr>
        <w:spacing w:after="0" w:line="240" w:lineRule="auto"/>
        <w:ind/>
        <w:contextualSpacing w:val="1"/>
        <w:rPr>
          <w:rFonts w:ascii="Times New Roman" w:hAnsi="Times New Roman"/>
        </w:rPr>
      </w:pPr>
    </w:p>
    <w:p w14:paraId="3D000000">
      <w:p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Периодичность: квартальная</w:t>
      </w:r>
    </w:p>
    <w:p w14:paraId="3E000000">
      <w:pPr>
        <w:sectPr>
          <w:pgSz w:h="16838" w:orient="portrait" w:w="11906"/>
          <w:pgMar w:bottom="1134" w:footer="708" w:gutter="0" w:header="708" w:left="993" w:right="424" w:top="1134"/>
        </w:sectPr>
      </w:pPr>
    </w:p>
    <w:tbl>
      <w:tblPr>
        <w:tblStyle w:val="Style_2"/>
        <w:tblInd w:type="dxa" w:w="28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06"/>
        <w:gridCol w:w="1071"/>
        <w:gridCol w:w="1156"/>
        <w:gridCol w:w="1119"/>
        <w:gridCol w:w="1114"/>
        <w:gridCol w:w="1107"/>
        <w:gridCol w:w="1877"/>
        <w:gridCol w:w="1295"/>
        <w:gridCol w:w="1292"/>
        <w:gridCol w:w="1294"/>
        <w:gridCol w:w="1104"/>
        <w:gridCol w:w="1313"/>
      </w:tblGrid>
      <w:tr>
        <w:tc>
          <w:tcPr>
            <w:tcW w:type="dxa" w:w="14849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Часть 1. Сведения об оказываемых государственных услугах</w:t>
            </w:r>
          </w:p>
        </w:tc>
      </w:tr>
      <w:tr>
        <w:tc>
          <w:tcPr>
            <w:tcW w:type="dxa" w:w="110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0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1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87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110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58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Раздел 1</w:t>
            </w:r>
          </w:p>
        </w:tc>
        <w:tc>
          <w:tcPr>
            <w:tcW w:type="dxa" w:w="13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110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1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87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6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57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58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59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B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674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C000000">
            <w:pPr>
              <w:numPr>
                <w:ilvl w:val="0"/>
                <w:numId w:val="1"/>
              </w:numPr>
              <w:tabs>
                <w:tab w:leader="none" w:pos="178" w:val="left"/>
              </w:tabs>
              <w:spacing w:after="0" w:line="240" w:lineRule="auto"/>
              <w:ind w:hanging="10" w:left="-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государственной услуги </w:t>
            </w:r>
          </w:p>
          <w:p w14:paraId="5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консультационных и методических услуг</w:t>
            </w:r>
          </w:p>
        </w:tc>
        <w:tc>
          <w:tcPr>
            <w:tcW w:type="dxa" w:w="1877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региональному  перечню</w:t>
            </w:r>
          </w:p>
        </w:tc>
        <w:tc>
          <w:tcPr>
            <w:tcW w:type="dxa" w:w="388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type="dxa" w:w="1104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6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13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91"/>
        </w:trPr>
        <w:tc>
          <w:tcPr>
            <w:tcW w:type="dxa" w:w="6674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2000000">
            <w:pPr>
              <w:numPr>
                <w:ilvl w:val="0"/>
                <w:numId w:val="1"/>
              </w:numPr>
              <w:tabs>
                <w:tab w:leader="none" w:pos="178" w:val="left"/>
              </w:tabs>
              <w:spacing w:after="0" w:line="240" w:lineRule="auto"/>
              <w:ind w:hanging="10" w:left="-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Категории потребителей государственной услуги </w:t>
            </w:r>
          </w:p>
          <w:p w14:paraId="63000000">
            <w:pPr>
              <w:spacing w:after="0" w:line="240" w:lineRule="auto"/>
              <w:ind w:firstLine="0" w:lef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Органы государственной власти, органы местного самоуправления</w:t>
            </w:r>
          </w:p>
        </w:tc>
        <w:tc>
          <w:tcPr>
            <w:tcW w:type="dxa" w:w="1877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88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4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313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110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7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1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95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9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9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7100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Сведения  о фактическом достижении показателей, характеризующих объем и (или) государственной услуги:</w:t>
      </w:r>
    </w:p>
    <w:p w14:paraId="7200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  Сведения   о  фактическом  достижении  показателей,  характеризующих качество государственной услуги:</w:t>
      </w:r>
    </w:p>
    <w:p w14:paraId="73000000">
      <w:pPr>
        <w:pStyle w:val="Style_3"/>
        <w:rPr>
          <w:rFonts w:ascii="Times New Roman" w:hAnsi="Times New Roman"/>
          <w:sz w:val="16"/>
        </w:rPr>
      </w:pPr>
    </w:p>
    <w:p w14:paraId="74000000">
      <w:pPr>
        <w:pStyle w:val="Style_3"/>
        <w:rPr>
          <w:rFonts w:ascii="Times New Roman" w:hAnsi="Times New Roman"/>
          <w:sz w:val="16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08"/>
        <w:gridCol w:w="1268"/>
        <w:gridCol w:w="1268"/>
        <w:gridCol w:w="1079"/>
        <w:gridCol w:w="1175"/>
        <w:gridCol w:w="891"/>
        <w:gridCol w:w="519"/>
        <w:gridCol w:w="1268"/>
        <w:gridCol w:w="1267"/>
        <w:gridCol w:w="1127"/>
        <w:gridCol w:w="1268"/>
        <w:gridCol w:w="1409"/>
        <w:gridCol w:w="1127"/>
      </w:tblGrid>
      <w:tr>
        <w:trPr>
          <w:trHeight w:hRule="atLeast" w:val="361"/>
        </w:trPr>
        <w:tc>
          <w:tcPr>
            <w:tcW w:type="dxa" w:w="1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234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1005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695"/>
        </w:trPr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4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4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36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hRule="atLeast" w:val="147"/>
        </w:trPr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80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81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83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84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86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87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8A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rPr>
          <w:trHeight w:hRule="atLeast" w:val="935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Разработка методических документов по информационным системам обеспечения специальной деятельности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электронном виде и на бумажном носителе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Полное и своевременное  выполнение объема работ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</w:tbl>
    <w:p w14:paraId="A8000000">
      <w:pPr>
        <w:pStyle w:val="Style_3"/>
        <w:rPr>
          <w:rFonts w:ascii="Times New Roman" w:hAnsi="Times New Roman"/>
          <w:sz w:val="16"/>
        </w:rPr>
      </w:pPr>
    </w:p>
    <w:p w14:paraId="A9000000">
      <w:pPr>
        <w:spacing w:after="1" w:line="28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>3.2. Сведения о фактическом достижении показателей, характеризующих объем государственной услуги:</w:t>
      </w:r>
    </w:p>
    <w:p w14:paraId="AA000000">
      <w:pPr>
        <w:pStyle w:val="Style_3"/>
        <w:rPr>
          <w:rFonts w:ascii="Times New Roman" w:hAnsi="Times New Roman"/>
          <w:sz w:val="16"/>
        </w:rPr>
      </w:pPr>
    </w:p>
    <w:p w14:paraId="AB000000">
      <w:pPr>
        <w:pStyle w:val="Style_3"/>
        <w:rPr>
          <w:rFonts w:ascii="Times New Roman" w:hAnsi="Times New Roman"/>
          <w:sz w:val="16"/>
        </w:rPr>
      </w:pPr>
    </w:p>
    <w:p w14:paraId="AC000000">
      <w:pPr>
        <w:pStyle w:val="Style_3"/>
        <w:rPr>
          <w:rFonts w:ascii="Times New Roman" w:hAnsi="Times New Roman"/>
          <w:sz w:val="16"/>
        </w:rPr>
      </w:pPr>
    </w:p>
    <w:tbl>
      <w:tblPr>
        <w:tblStyle w:val="Style_2"/>
        <w:tblInd w:type="dxa" w:w="-4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365"/>
        <w:gridCol w:w="1179"/>
        <w:gridCol w:w="1143"/>
        <w:gridCol w:w="900"/>
        <w:gridCol w:w="1215"/>
        <w:gridCol w:w="8"/>
        <w:gridCol w:w="929"/>
        <w:gridCol w:w="565"/>
        <w:gridCol w:w="951"/>
        <w:gridCol w:w="1223"/>
        <w:gridCol w:w="1087"/>
        <w:gridCol w:w="1087"/>
        <w:gridCol w:w="1223"/>
        <w:gridCol w:w="1087"/>
        <w:gridCol w:w="1223"/>
      </w:tblGrid>
      <w:tr>
        <w:trPr>
          <w:trHeight w:hRule="atLeast" w:val="361"/>
        </w:trPr>
        <w:tc>
          <w:tcPr>
            <w:tcW w:type="dxa" w:w="13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1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20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937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платы (цена, тариф)</w:t>
            </w:r>
          </w:p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5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9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BB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BC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BE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BF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C1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C2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C6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9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>
        <w:trPr>
          <w:trHeight w:hRule="atLeast" w:val="935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Разработка методических документов по информационным системам обеспечения специальной деятельности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электронном виде и на бумажном носителе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разработанных документов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14:paraId="DF00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</w:tbl>
    <w:p w14:paraId="E4000000"/>
    <w:p w14:paraId="E5000000"/>
    <w:p w14:paraId="E6000000"/>
    <w:p w14:paraId="E7000000"/>
    <w:p w14:paraId="E8000000"/>
    <w:p w14:paraId="E9000000"/>
    <w:tbl>
      <w:tblPr>
        <w:tblStyle w:val="Style_2"/>
        <w:tblInd w:type="dxa" w:w="28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06"/>
        <w:gridCol w:w="1071"/>
        <w:gridCol w:w="1156"/>
        <w:gridCol w:w="1119"/>
        <w:gridCol w:w="1114"/>
        <w:gridCol w:w="1107"/>
        <w:gridCol w:w="1877"/>
        <w:gridCol w:w="1295"/>
        <w:gridCol w:w="1292"/>
        <w:gridCol w:w="1294"/>
        <w:gridCol w:w="1104"/>
        <w:gridCol w:w="1313"/>
      </w:tblGrid>
      <w:tr>
        <w:tc>
          <w:tcPr>
            <w:tcW w:type="dxa" w:w="110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  <w:p w14:paraId="EC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58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Раздел 1</w:t>
            </w:r>
          </w:p>
        </w:tc>
        <w:tc>
          <w:tcPr>
            <w:tcW w:type="dxa" w:w="13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E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110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F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0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1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2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1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4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87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674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1.Наименование государственной услуги </w:t>
            </w:r>
          </w:p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консультационных и методических услуг</w:t>
            </w:r>
          </w:p>
        </w:tc>
        <w:tc>
          <w:tcPr>
            <w:tcW w:type="dxa" w:w="1877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региональному  перечню</w:t>
            </w:r>
          </w:p>
        </w:tc>
        <w:tc>
          <w:tcPr>
            <w:tcW w:type="dxa" w:w="388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</w:t>
            </w:r>
          </w:p>
        </w:tc>
        <w:tc>
          <w:tcPr>
            <w:tcW w:type="dxa" w:w="1104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13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91"/>
        </w:trPr>
        <w:tc>
          <w:tcPr>
            <w:tcW w:type="dxa" w:w="6674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1010000">
            <w:pPr>
              <w:spacing w:after="0" w:line="240" w:lineRule="auto"/>
              <w:ind w:firstLine="0" w:left="3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2.Категории потребителей государственной услуги </w:t>
            </w:r>
          </w:p>
          <w:p w14:paraId="02010000">
            <w:pPr>
              <w:spacing w:after="0" w:line="240" w:lineRule="auto"/>
              <w:ind w:firstLine="0" w:lef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Органы государственной власти, органы местного самоуправления</w:t>
            </w:r>
          </w:p>
        </w:tc>
        <w:tc>
          <w:tcPr>
            <w:tcW w:type="dxa" w:w="1877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88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4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313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110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1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95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9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9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0F01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Сведения  о фактическом достижении показателей, характеризующих объем и (или) государственной услуги:</w:t>
      </w:r>
    </w:p>
    <w:p w14:paraId="1001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  Сведения   о  фактическом  достижении  показателей,  характеризующих качество государственной услуги:</w:t>
      </w:r>
    </w:p>
    <w:p w14:paraId="11010000">
      <w:pPr>
        <w:spacing w:after="1" w:line="200" w:lineRule="atLeast"/>
        <w:ind/>
        <w:jc w:val="both"/>
        <w:rPr>
          <w:rFonts w:ascii="Times New Roman" w:hAnsi="Times New Roman"/>
          <w:sz w:val="20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08"/>
        <w:gridCol w:w="1268"/>
        <w:gridCol w:w="1268"/>
        <w:gridCol w:w="1079"/>
        <w:gridCol w:w="1175"/>
        <w:gridCol w:w="891"/>
        <w:gridCol w:w="519"/>
        <w:gridCol w:w="1268"/>
        <w:gridCol w:w="1267"/>
        <w:gridCol w:w="1127"/>
        <w:gridCol w:w="1268"/>
        <w:gridCol w:w="1409"/>
        <w:gridCol w:w="1127"/>
      </w:tblGrid>
      <w:tr>
        <w:trPr>
          <w:trHeight w:hRule="atLeast" w:val="361"/>
        </w:trPr>
        <w:tc>
          <w:tcPr>
            <w:tcW w:type="dxa" w:w="1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234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1005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695"/>
        </w:trPr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4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4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36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hRule="atLeast" w:val="147"/>
        </w:trPr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1D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1E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20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21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23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24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27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rPr>
          <w:trHeight w:hRule="atLeast" w:val="935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Информационно-консультационная поддержка пользователей информационных систем обеспечения специальной деятельности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очно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Полное и своевременное  выполнение объема работ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1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1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</w:tbl>
    <w:p w14:paraId="45010000">
      <w:pPr>
        <w:pStyle w:val="Style_3"/>
        <w:rPr>
          <w:rFonts w:ascii="Times New Roman" w:hAnsi="Times New Roman"/>
          <w:sz w:val="20"/>
        </w:rPr>
      </w:pPr>
    </w:p>
    <w:p w14:paraId="46010000">
      <w:pPr>
        <w:spacing w:after="1" w:line="280" w:lineRule="atLeast"/>
        <w:ind/>
        <w:rPr>
          <w:rFonts w:ascii="Times New Roman" w:hAnsi="Times New Roman"/>
        </w:rPr>
      </w:pPr>
    </w:p>
    <w:p w14:paraId="47010000">
      <w:pPr>
        <w:spacing w:after="1" w:line="28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>3.2. Сведения о фактическом достижении показателей, характеризующих объем государственной услуги:</w:t>
      </w:r>
    </w:p>
    <w:p w14:paraId="48010000">
      <w:pPr>
        <w:spacing w:after="1" w:line="280" w:lineRule="atLeast"/>
        <w:ind/>
        <w:rPr>
          <w:rFonts w:ascii="Times New Roman" w:hAnsi="Times New Roman"/>
        </w:rPr>
      </w:pPr>
    </w:p>
    <w:p w14:paraId="49010000">
      <w:pPr>
        <w:spacing w:after="1" w:line="280" w:lineRule="atLeast"/>
        <w:ind/>
        <w:rPr>
          <w:rFonts w:ascii="Times New Roman" w:hAnsi="Times New Roman"/>
        </w:rPr>
      </w:pPr>
    </w:p>
    <w:tbl>
      <w:tblPr>
        <w:tblStyle w:val="Style_2"/>
        <w:tblInd w:type="dxa" w:w="-4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365"/>
        <w:gridCol w:w="1179"/>
        <w:gridCol w:w="1143"/>
        <w:gridCol w:w="900"/>
        <w:gridCol w:w="1215"/>
        <w:gridCol w:w="8"/>
        <w:gridCol w:w="929"/>
        <w:gridCol w:w="565"/>
        <w:gridCol w:w="951"/>
        <w:gridCol w:w="1223"/>
        <w:gridCol w:w="1087"/>
        <w:gridCol w:w="1087"/>
        <w:gridCol w:w="1223"/>
        <w:gridCol w:w="1087"/>
        <w:gridCol w:w="1223"/>
      </w:tblGrid>
      <w:tr>
        <w:trPr>
          <w:trHeight w:hRule="atLeast" w:val="361"/>
        </w:trPr>
        <w:tc>
          <w:tcPr>
            <w:tcW w:type="dxa" w:w="13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1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20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937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платы (цена, тариф)</w:t>
            </w:r>
          </w:p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5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9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58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59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5B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5C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5E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5F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63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9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>
        <w:trPr>
          <w:trHeight w:hRule="atLeast" w:val="935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Информационно-консультационная поддержка пользователей информационных систем обеспечения специальной деятельности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очно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проведенных семинаров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14:paraId="7C01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</w:tbl>
    <w:p w14:paraId="81010000">
      <w:pPr>
        <w:pStyle w:val="Style_3"/>
        <w:rPr>
          <w:rFonts w:ascii="Times New Roman" w:hAnsi="Times New Roman"/>
          <w:sz w:val="16"/>
        </w:rPr>
      </w:pPr>
    </w:p>
    <w:p w14:paraId="82010000">
      <w:pPr>
        <w:pStyle w:val="Style_3"/>
        <w:rPr>
          <w:rFonts w:ascii="Times New Roman" w:hAnsi="Times New Roman"/>
          <w:sz w:val="16"/>
        </w:rPr>
      </w:pPr>
    </w:p>
    <w:p w14:paraId="83010000"/>
    <w:p w14:paraId="84010000"/>
    <w:p w14:paraId="85010000"/>
    <w:p w14:paraId="86010000"/>
    <w:p w14:paraId="87010000"/>
    <w:tbl>
      <w:tblPr>
        <w:tblStyle w:val="Style_2"/>
        <w:tblInd w:type="dxa" w:w="28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06"/>
        <w:gridCol w:w="1071"/>
        <w:gridCol w:w="1156"/>
        <w:gridCol w:w="1119"/>
        <w:gridCol w:w="1114"/>
        <w:gridCol w:w="1107"/>
        <w:gridCol w:w="1877"/>
        <w:gridCol w:w="1295"/>
        <w:gridCol w:w="1292"/>
        <w:gridCol w:w="1294"/>
        <w:gridCol w:w="1104"/>
        <w:gridCol w:w="1313"/>
      </w:tblGrid>
      <w:tr>
        <w:tc>
          <w:tcPr>
            <w:tcW w:type="dxa" w:w="110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8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9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58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Раздел 1</w:t>
            </w:r>
          </w:p>
        </w:tc>
        <w:tc>
          <w:tcPr>
            <w:tcW w:type="dxa" w:w="13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B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110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C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D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E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F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1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0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1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87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93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94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9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95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6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3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7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674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8010000">
            <w:pPr>
              <w:pStyle w:val="Style_4"/>
              <w:numPr>
                <w:ilvl w:val="0"/>
                <w:numId w:val="2"/>
              </w:num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1.Наименование государственной услуги </w:t>
            </w:r>
          </w:p>
          <w:p w14:paraId="9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консультационных и методических услуг</w:t>
            </w:r>
          </w:p>
        </w:tc>
        <w:tc>
          <w:tcPr>
            <w:tcW w:type="dxa" w:w="1877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9A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региональному  перечню</w:t>
            </w:r>
          </w:p>
        </w:tc>
        <w:tc>
          <w:tcPr>
            <w:tcW w:type="dxa" w:w="388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</w:t>
            </w:r>
          </w:p>
        </w:tc>
        <w:tc>
          <w:tcPr>
            <w:tcW w:type="dxa" w:w="1104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9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13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91"/>
        </w:trPr>
        <w:tc>
          <w:tcPr>
            <w:tcW w:type="dxa" w:w="6674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2.Категории потребителей государственной услуги </w:t>
            </w:r>
          </w:p>
          <w:p w14:paraId="9F010000">
            <w:pPr>
              <w:spacing w:after="0" w:line="240" w:lineRule="auto"/>
              <w:ind w:firstLine="0" w:lef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Органы государственной власти, органы местного самоуправления</w:t>
            </w:r>
          </w:p>
        </w:tc>
        <w:tc>
          <w:tcPr>
            <w:tcW w:type="dxa" w:w="1877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88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4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313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110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1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95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A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9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A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9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A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AC01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Сведения  о фактическом достижении показателей, характеризующих объем и (или) государственной услуги:</w:t>
      </w:r>
    </w:p>
    <w:p w14:paraId="AD01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  Сведения   о  фактическом  достижении  показателей,  характеризующих качество государственной услуги:</w:t>
      </w:r>
    </w:p>
    <w:p w14:paraId="AE010000">
      <w:pPr>
        <w:pStyle w:val="Style_1"/>
        <w:ind/>
        <w:jc w:val="both"/>
        <w:rPr>
          <w:rFonts w:ascii="Times New Roman" w:hAnsi="Times New Roman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08"/>
        <w:gridCol w:w="1268"/>
        <w:gridCol w:w="1268"/>
        <w:gridCol w:w="1079"/>
        <w:gridCol w:w="1175"/>
        <w:gridCol w:w="891"/>
        <w:gridCol w:w="519"/>
        <w:gridCol w:w="1268"/>
        <w:gridCol w:w="1267"/>
        <w:gridCol w:w="1127"/>
        <w:gridCol w:w="1268"/>
        <w:gridCol w:w="1409"/>
        <w:gridCol w:w="1127"/>
      </w:tblGrid>
      <w:tr>
        <w:trPr>
          <w:trHeight w:hRule="atLeast" w:val="361"/>
        </w:trPr>
        <w:tc>
          <w:tcPr>
            <w:tcW w:type="dxa" w:w="1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234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1005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695"/>
        </w:trPr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4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4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36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hRule="atLeast" w:val="147"/>
        </w:trPr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BA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BB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BD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BE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C0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C1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C4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rPr>
          <w:trHeight w:hRule="atLeast" w:val="935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Информационно-консультационная поддержка пользователей информационных систем обеспечения специальной деятельности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Очно</w:t>
            </w:r>
            <w:r>
              <w:rPr>
                <w:rFonts w:ascii="Times New Roman" w:hAnsi="Times New Roman"/>
                <w:sz w:val="20"/>
              </w:rPr>
              <w:t>, в телефонной форме, в электронном виде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Полное и своевременное  выполнение объема работ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1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1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1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1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</w:tbl>
    <w:p w14:paraId="E2010000">
      <w:pPr>
        <w:pStyle w:val="Style_1"/>
        <w:ind/>
        <w:jc w:val="both"/>
        <w:rPr>
          <w:rFonts w:ascii="Times New Roman" w:hAnsi="Times New Roman"/>
        </w:rPr>
      </w:pPr>
    </w:p>
    <w:p w14:paraId="E3010000">
      <w:pPr>
        <w:pStyle w:val="Style_3"/>
        <w:rPr>
          <w:rFonts w:ascii="Times New Roman" w:hAnsi="Times New Roman"/>
          <w:sz w:val="16"/>
        </w:rPr>
      </w:pPr>
    </w:p>
    <w:p w14:paraId="E4010000">
      <w:pPr>
        <w:pStyle w:val="Style_3"/>
        <w:rPr>
          <w:rFonts w:ascii="Times New Roman" w:hAnsi="Times New Roman"/>
          <w:sz w:val="16"/>
        </w:rPr>
      </w:pPr>
    </w:p>
    <w:p w14:paraId="E5010000">
      <w:pPr>
        <w:spacing w:after="1" w:line="28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>3.2. Сведения о фактическом достижении показателей, характеризующих объем государственной услуги:</w:t>
      </w:r>
    </w:p>
    <w:p w14:paraId="E6010000">
      <w:pPr>
        <w:spacing w:after="1" w:line="280" w:lineRule="atLeast"/>
        <w:ind/>
        <w:rPr>
          <w:rFonts w:ascii="Times New Roman" w:hAnsi="Times New Roman"/>
        </w:rPr>
      </w:pPr>
    </w:p>
    <w:tbl>
      <w:tblPr>
        <w:tblStyle w:val="Style_2"/>
        <w:tblInd w:type="dxa" w:w="-4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365"/>
        <w:gridCol w:w="1179"/>
        <w:gridCol w:w="1143"/>
        <w:gridCol w:w="900"/>
        <w:gridCol w:w="1215"/>
        <w:gridCol w:w="8"/>
        <w:gridCol w:w="929"/>
        <w:gridCol w:w="565"/>
        <w:gridCol w:w="951"/>
        <w:gridCol w:w="1223"/>
        <w:gridCol w:w="1087"/>
        <w:gridCol w:w="1087"/>
        <w:gridCol w:w="1223"/>
        <w:gridCol w:w="1087"/>
        <w:gridCol w:w="1223"/>
      </w:tblGrid>
      <w:tr>
        <w:trPr>
          <w:trHeight w:hRule="atLeast" w:val="361"/>
        </w:trPr>
        <w:tc>
          <w:tcPr>
            <w:tcW w:type="dxa" w:w="13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1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20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937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платы (цена, тариф)</w:t>
            </w:r>
          </w:p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5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9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F5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F6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F8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F9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FB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FC01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00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9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>
        <w:trPr>
          <w:trHeight w:hRule="atLeast" w:val="935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2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Информационно-консультационная поддержка пользователей информационных систем обеспечения специальной деятельности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2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Очно</w:t>
            </w:r>
            <w:r>
              <w:rPr>
                <w:rFonts w:ascii="Times New Roman" w:hAnsi="Times New Roman"/>
                <w:sz w:val="20"/>
              </w:rPr>
              <w:t>, в телефонной форме, в электронном виде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2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проведенных консультаций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2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17007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17007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17044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2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D020000">
      <w:pPr>
        <w:spacing w:after="1" w:line="280" w:lineRule="atLeast"/>
        <w:ind/>
        <w:rPr>
          <w:rFonts w:ascii="Times New Roman" w:hAnsi="Times New Roman"/>
        </w:rPr>
      </w:pPr>
    </w:p>
    <w:p w14:paraId="1E020000">
      <w:pPr>
        <w:pStyle w:val="Style_3"/>
        <w:rPr>
          <w:rFonts w:ascii="Times New Roman" w:hAnsi="Times New Roman"/>
          <w:sz w:val="16"/>
        </w:rPr>
      </w:pPr>
    </w:p>
    <w:p w14:paraId="1F020000"/>
    <w:p w14:paraId="20020000"/>
    <w:p w14:paraId="21020000"/>
    <w:p w14:paraId="22020000"/>
    <w:p w14:paraId="2302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Часть 2. Сведения о выполняемых работах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>
        <w:tc>
          <w:tcPr>
            <w:tcW w:type="dxa" w:w="1513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1</w:t>
            </w:r>
          </w:p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6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7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8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9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A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B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C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2D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2E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2F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0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1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87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2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Наименование работы  </w:t>
            </w:r>
          </w:p>
          <w:p w14:paraId="33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развитие информационных систем и компонентов информационно-телекоммуникационной инфраструктуры</w:t>
            </w:r>
          </w:p>
        </w:tc>
        <w:tc>
          <w:tcPr>
            <w:tcW w:type="dxa" w:w="184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3402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региональному  перечню</w:t>
            </w:r>
          </w:p>
        </w:tc>
        <w:tc>
          <w:tcPr>
            <w:tcW w:type="dxa" w:w="5205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type="dxa" w:w="956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36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7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68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8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Категории потребителей работы </w:t>
            </w:r>
          </w:p>
          <w:p w14:paraId="39020000">
            <w:pPr>
              <w:spacing w:after="0" w:line="240" w:lineRule="auto"/>
              <w:ind w:firstLine="0" w:lef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интересах потребителей;</w:t>
            </w:r>
          </w:p>
        </w:tc>
        <w:tc>
          <w:tcPr>
            <w:tcW w:type="dxa" w:w="184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5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5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12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A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B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C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D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E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F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0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41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42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43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4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5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</w:tbl>
    <w:p w14:paraId="4602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Сведения  о фактическом достижении показателей, характеризующих объем и (или) качество работы:</w:t>
      </w:r>
    </w:p>
    <w:p w14:paraId="4702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  Сведения  о фактическом достижении показателей, характеризующих  качество работы:</w:t>
      </w:r>
    </w:p>
    <w:p w14:paraId="48020000">
      <w:pPr>
        <w:pStyle w:val="Style_1"/>
        <w:ind/>
        <w:jc w:val="both"/>
        <w:rPr>
          <w:rFonts w:ascii="Times New Roman" w:hAnsi="Times New Roman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08"/>
        <w:gridCol w:w="1692"/>
        <w:gridCol w:w="845"/>
        <w:gridCol w:w="1079"/>
        <w:gridCol w:w="1175"/>
        <w:gridCol w:w="891"/>
        <w:gridCol w:w="519"/>
        <w:gridCol w:w="1268"/>
        <w:gridCol w:w="1267"/>
        <w:gridCol w:w="1127"/>
        <w:gridCol w:w="1268"/>
        <w:gridCol w:w="1409"/>
        <w:gridCol w:w="1127"/>
      </w:tblGrid>
      <w:tr>
        <w:trPr>
          <w:trHeight w:hRule="atLeast" w:val="361"/>
        </w:trPr>
        <w:tc>
          <w:tcPr>
            <w:tcW w:type="dxa" w:w="1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6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192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1005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>
          <w:trHeight w:hRule="atLeast" w:val="695"/>
        </w:trPr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2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4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36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hRule="atLeast" w:val="147"/>
        </w:trPr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54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55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57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58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5A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5B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5E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rPr>
          <w:trHeight w:hRule="atLeast" w:val="935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и развитие информационных систем обеспечения специальной деятельности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заявке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Полное и своевременное  выполнение объема работ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2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2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2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2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</w:tbl>
    <w:p w14:paraId="7C020000">
      <w:pPr>
        <w:pStyle w:val="Style_3"/>
        <w:rPr>
          <w:rFonts w:ascii="Times New Roman" w:hAnsi="Times New Roman"/>
          <w:sz w:val="16"/>
        </w:rPr>
      </w:pPr>
    </w:p>
    <w:p w14:paraId="7D020000">
      <w:pPr>
        <w:pStyle w:val="Style_3"/>
        <w:rPr>
          <w:rFonts w:ascii="Times New Roman" w:hAnsi="Times New Roman"/>
          <w:sz w:val="16"/>
        </w:rPr>
      </w:pPr>
    </w:p>
    <w:p w14:paraId="7E020000">
      <w:pPr>
        <w:spacing w:after="1" w:line="280" w:lineRule="atLeast"/>
        <w:ind/>
        <w:rPr>
          <w:rFonts w:ascii="Times New Roman" w:hAnsi="Times New Roman"/>
        </w:rPr>
      </w:pPr>
    </w:p>
    <w:p w14:paraId="7F020000">
      <w:pPr>
        <w:spacing w:after="1" w:line="280" w:lineRule="atLeast"/>
        <w:ind/>
        <w:rPr>
          <w:rFonts w:ascii="Times New Roman" w:hAnsi="Times New Roman"/>
        </w:rPr>
      </w:pPr>
    </w:p>
    <w:p w14:paraId="80020000">
      <w:pPr>
        <w:spacing w:after="1" w:line="280" w:lineRule="atLeast"/>
        <w:ind/>
        <w:rPr>
          <w:rFonts w:ascii="Times New Roman" w:hAnsi="Times New Roman"/>
        </w:rPr>
      </w:pPr>
    </w:p>
    <w:p w14:paraId="81020000">
      <w:pPr>
        <w:spacing w:after="1" w:line="28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>3.2. Сведения о фактическом достижении показателей, характеризующих объем работы:</w:t>
      </w:r>
    </w:p>
    <w:p w14:paraId="82020000">
      <w:pPr>
        <w:spacing w:after="1" w:line="280" w:lineRule="atLeast"/>
        <w:ind/>
        <w:rPr>
          <w:rFonts w:ascii="Times New Roman" w:hAnsi="Times New Roman"/>
        </w:rPr>
      </w:pPr>
    </w:p>
    <w:tbl>
      <w:tblPr>
        <w:tblStyle w:val="Style_2"/>
        <w:tblInd w:type="dxa" w:w="-4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365"/>
        <w:gridCol w:w="1179"/>
        <w:gridCol w:w="1143"/>
        <w:gridCol w:w="900"/>
        <w:gridCol w:w="1215"/>
        <w:gridCol w:w="8"/>
        <w:gridCol w:w="929"/>
        <w:gridCol w:w="565"/>
        <w:gridCol w:w="951"/>
        <w:gridCol w:w="1223"/>
        <w:gridCol w:w="1087"/>
        <w:gridCol w:w="1087"/>
        <w:gridCol w:w="1223"/>
        <w:gridCol w:w="1087"/>
        <w:gridCol w:w="1223"/>
      </w:tblGrid>
      <w:tr>
        <w:trPr>
          <w:trHeight w:hRule="atLeast" w:val="361"/>
        </w:trPr>
        <w:tc>
          <w:tcPr>
            <w:tcW w:type="dxa" w:w="13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1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0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937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платы (цена, тариф)</w:t>
            </w:r>
          </w:p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5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9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91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92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94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95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97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98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2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9C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9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>
        <w:trPr>
          <w:trHeight w:hRule="atLeast" w:val="935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2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Создание и развитие информационных систем обеспечения специальной деятельности -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2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заявке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2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ИС обеспечения специальной деятельности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2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2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2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2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2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14:paraId="B502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2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2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2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2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BA020000">
      <w:pPr>
        <w:spacing w:after="1" w:line="280" w:lineRule="atLeast"/>
        <w:ind/>
        <w:rPr>
          <w:rFonts w:ascii="Times New Roman" w:hAnsi="Times New Roman"/>
        </w:rPr>
      </w:pPr>
    </w:p>
    <w:p w14:paraId="BB020000">
      <w:pPr>
        <w:spacing w:after="1" w:line="280" w:lineRule="atLeast"/>
        <w:ind/>
        <w:rPr>
          <w:rFonts w:ascii="Times New Roman" w:hAnsi="Times New Roman"/>
        </w:rPr>
      </w:pPr>
    </w:p>
    <w:p w14:paraId="BC020000">
      <w:pPr>
        <w:pStyle w:val="Style_3"/>
        <w:rPr>
          <w:rFonts w:ascii="Times New Roman" w:hAnsi="Times New Roman"/>
          <w:sz w:val="16"/>
        </w:rPr>
      </w:pPr>
    </w:p>
    <w:p w14:paraId="BD020000"/>
    <w:p w14:paraId="BE020000"/>
    <w:p w14:paraId="BF020000"/>
    <w:p w14:paraId="C0020000"/>
    <w:p w14:paraId="C1020000"/>
    <w:p w14:paraId="C2020000">
      <w:pPr>
        <w:pStyle w:val="Style_3"/>
        <w:ind/>
        <w:jc w:val="both"/>
        <w:rPr>
          <w:rFonts w:ascii="Times New Roman" w:hAnsi="Times New Roman"/>
          <w:sz w:val="16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>
        <w:tc>
          <w:tcPr>
            <w:tcW w:type="dxa" w:w="1513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2</w:t>
            </w:r>
          </w:p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4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5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6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7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8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9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A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B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C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D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E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F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87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Наименование работы  </w:t>
            </w:r>
          </w:p>
          <w:p w14:paraId="D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Техническая поддержка,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type="dxa" w:w="184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D202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по региональному перечню</w:t>
            </w:r>
          </w:p>
        </w:tc>
        <w:tc>
          <w:tcPr>
            <w:tcW w:type="dxa" w:w="5205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type="dxa" w:w="956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D4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5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68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Категории потребителей работы </w:t>
            </w:r>
          </w:p>
          <w:p w14:paraId="D7020000">
            <w:pPr>
              <w:spacing w:after="0" w:line="240" w:lineRule="auto"/>
              <w:ind w:firstLine="0" w:lef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интересах потребителей;</w:t>
            </w:r>
          </w:p>
        </w:tc>
        <w:tc>
          <w:tcPr>
            <w:tcW w:type="dxa" w:w="184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5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5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12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8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9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A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B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C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D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DF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E0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E1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2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3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</w:tbl>
    <w:p w14:paraId="E402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Сведения  о фактическом достижении показателей, характеризующих объем и (или) качество работы:</w:t>
      </w:r>
    </w:p>
    <w:p w14:paraId="E502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  Сведения  о фактическом достижении показателей, характеризующих  качество работы:</w:t>
      </w:r>
    </w:p>
    <w:p w14:paraId="E6020000">
      <w:pPr>
        <w:pStyle w:val="Style_1"/>
        <w:ind/>
        <w:jc w:val="both"/>
        <w:rPr>
          <w:rFonts w:ascii="Times New Roman" w:hAnsi="Times New Roman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08"/>
        <w:gridCol w:w="1692"/>
        <w:gridCol w:w="845"/>
        <w:gridCol w:w="1079"/>
        <w:gridCol w:w="1175"/>
        <w:gridCol w:w="891"/>
        <w:gridCol w:w="519"/>
        <w:gridCol w:w="1268"/>
        <w:gridCol w:w="1267"/>
        <w:gridCol w:w="1127"/>
        <w:gridCol w:w="1268"/>
        <w:gridCol w:w="1409"/>
        <w:gridCol w:w="1127"/>
      </w:tblGrid>
      <w:tr>
        <w:trPr>
          <w:trHeight w:hRule="atLeast" w:val="361"/>
        </w:trPr>
        <w:tc>
          <w:tcPr>
            <w:tcW w:type="dxa" w:w="1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6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192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1005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>
          <w:trHeight w:hRule="atLeast" w:val="695"/>
        </w:trPr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2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4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36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hRule="atLeast" w:val="147"/>
        </w:trPr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F2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F3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F5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F6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F8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F9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FC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rPr>
          <w:trHeight w:hRule="atLeast" w:val="935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3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функционирования информационных систем, их техническая поддержка и сопровождение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заявке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Полное и своевременное  выполнение объема работ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30000">
            <w:pPr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3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3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3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3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3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</w:tbl>
    <w:p w14:paraId="1A030000">
      <w:pPr>
        <w:pStyle w:val="Style_3"/>
        <w:rPr>
          <w:rFonts w:ascii="Times New Roman" w:hAnsi="Times New Roman"/>
          <w:sz w:val="16"/>
        </w:rPr>
      </w:pPr>
    </w:p>
    <w:p w14:paraId="1B030000">
      <w:pPr>
        <w:pStyle w:val="Style_3"/>
        <w:rPr>
          <w:rFonts w:ascii="Times New Roman" w:hAnsi="Times New Roman"/>
          <w:sz w:val="16"/>
        </w:rPr>
      </w:pPr>
    </w:p>
    <w:p w14:paraId="1C030000">
      <w:pPr>
        <w:pStyle w:val="Style_3"/>
        <w:rPr>
          <w:rFonts w:ascii="Times New Roman" w:hAnsi="Times New Roman"/>
          <w:sz w:val="16"/>
        </w:rPr>
      </w:pPr>
    </w:p>
    <w:p w14:paraId="1D030000">
      <w:pPr>
        <w:pStyle w:val="Style_3"/>
        <w:rPr>
          <w:rFonts w:ascii="Times New Roman" w:hAnsi="Times New Roman"/>
          <w:sz w:val="16"/>
        </w:rPr>
      </w:pPr>
    </w:p>
    <w:p w14:paraId="1E030000">
      <w:pPr>
        <w:pStyle w:val="Style_3"/>
        <w:rPr>
          <w:rFonts w:ascii="Times New Roman" w:hAnsi="Times New Roman"/>
          <w:sz w:val="16"/>
        </w:rPr>
      </w:pPr>
    </w:p>
    <w:p w14:paraId="1F030000">
      <w:pPr>
        <w:pStyle w:val="Style_3"/>
        <w:rPr>
          <w:rFonts w:ascii="Times New Roman" w:hAnsi="Times New Roman"/>
          <w:sz w:val="16"/>
        </w:rPr>
      </w:pPr>
    </w:p>
    <w:p w14:paraId="20030000">
      <w:pPr>
        <w:pStyle w:val="Style_3"/>
        <w:rPr>
          <w:rFonts w:ascii="Times New Roman" w:hAnsi="Times New Roman"/>
          <w:sz w:val="16"/>
        </w:rPr>
      </w:pPr>
    </w:p>
    <w:p w14:paraId="21030000">
      <w:pPr>
        <w:pStyle w:val="Style_3"/>
        <w:rPr>
          <w:rFonts w:ascii="Times New Roman" w:hAnsi="Times New Roman"/>
          <w:sz w:val="16"/>
        </w:rPr>
      </w:pPr>
    </w:p>
    <w:p w14:paraId="22030000">
      <w:pPr>
        <w:spacing w:after="1" w:line="28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>3.2. Сведения о фактическом достижении показателей, характеризующих объем работы:</w:t>
      </w:r>
    </w:p>
    <w:p w14:paraId="23030000">
      <w:pPr>
        <w:spacing w:after="1" w:line="280" w:lineRule="atLeast"/>
        <w:ind/>
        <w:rPr>
          <w:rFonts w:ascii="Times New Roman" w:hAnsi="Times New Roman"/>
        </w:rPr>
      </w:pPr>
    </w:p>
    <w:tbl>
      <w:tblPr>
        <w:tblStyle w:val="Style_2"/>
        <w:tblInd w:type="dxa" w:w="-4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365"/>
        <w:gridCol w:w="1179"/>
        <w:gridCol w:w="1143"/>
        <w:gridCol w:w="900"/>
        <w:gridCol w:w="1215"/>
        <w:gridCol w:w="8"/>
        <w:gridCol w:w="929"/>
        <w:gridCol w:w="565"/>
        <w:gridCol w:w="951"/>
        <w:gridCol w:w="1223"/>
        <w:gridCol w:w="1087"/>
        <w:gridCol w:w="1087"/>
        <w:gridCol w:w="1223"/>
        <w:gridCol w:w="1087"/>
        <w:gridCol w:w="1223"/>
      </w:tblGrid>
      <w:tr>
        <w:trPr>
          <w:trHeight w:hRule="atLeast" w:val="361"/>
        </w:trPr>
        <w:tc>
          <w:tcPr>
            <w:tcW w:type="dxa" w:w="13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1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0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937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платы (цена, тариф)</w:t>
            </w:r>
          </w:p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5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9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32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33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35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36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38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39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3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3D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9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>
        <w:trPr>
          <w:trHeight w:hRule="atLeast" w:val="935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3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функционирования информационных систем, их техническая поддержка и сопровождение 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3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заявке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3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ИС обеспечения специальной деятельности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3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3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3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3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3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14:paraId="5603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3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3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3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3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B03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5C030000"/>
    <w:p w14:paraId="5D030000"/>
    <w:p w14:paraId="5E030000"/>
    <w:p w14:paraId="5F030000"/>
    <w:p w14:paraId="60030000"/>
    <w:p w14:paraId="61030000"/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>
        <w:tc>
          <w:tcPr>
            <w:tcW w:type="dxa" w:w="1513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203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2</w:t>
            </w:r>
          </w:p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3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4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5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6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7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8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9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6A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6B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6C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D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E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87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Наименование работы  </w:t>
            </w:r>
          </w:p>
          <w:p w14:paraId="7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Техническая поддержка,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type="dxa" w:w="184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71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по региональному перечню</w:t>
            </w:r>
          </w:p>
        </w:tc>
        <w:tc>
          <w:tcPr>
            <w:tcW w:type="dxa" w:w="5205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type="dxa" w:w="956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73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4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68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Категории потребителей работы </w:t>
            </w:r>
          </w:p>
          <w:p w14:paraId="76030000">
            <w:pPr>
              <w:spacing w:after="0" w:line="240" w:lineRule="auto"/>
              <w:ind w:firstLine="0" w:lef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интересах потребителей;</w:t>
            </w:r>
          </w:p>
        </w:tc>
        <w:tc>
          <w:tcPr>
            <w:tcW w:type="dxa" w:w="184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5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5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12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7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8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9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A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B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C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D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7E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7F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80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1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2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</w:tbl>
    <w:p w14:paraId="8303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Сведения  о фактическом достижении показателей, характеризующих объем и (или) качество работы:</w:t>
      </w:r>
    </w:p>
    <w:p w14:paraId="8403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  Сведения  о фактическом достижении показателей, характеризующих  качество работы:</w:t>
      </w:r>
    </w:p>
    <w:p w14:paraId="85030000">
      <w:pPr>
        <w:pStyle w:val="Style_1"/>
        <w:ind/>
        <w:jc w:val="both"/>
        <w:rPr>
          <w:rFonts w:ascii="Times New Roman" w:hAnsi="Times New Roman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08"/>
        <w:gridCol w:w="1692"/>
        <w:gridCol w:w="845"/>
        <w:gridCol w:w="1079"/>
        <w:gridCol w:w="1175"/>
        <w:gridCol w:w="891"/>
        <w:gridCol w:w="519"/>
        <w:gridCol w:w="1268"/>
        <w:gridCol w:w="1267"/>
        <w:gridCol w:w="1127"/>
        <w:gridCol w:w="1268"/>
        <w:gridCol w:w="1409"/>
        <w:gridCol w:w="1127"/>
      </w:tblGrid>
      <w:tr>
        <w:trPr>
          <w:trHeight w:hRule="atLeast" w:val="361"/>
        </w:trPr>
        <w:tc>
          <w:tcPr>
            <w:tcW w:type="dxa" w:w="1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6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192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1005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>
          <w:trHeight w:hRule="atLeast" w:val="695"/>
        </w:trPr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2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4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36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hRule="atLeast" w:val="147"/>
        </w:trPr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91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92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94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95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97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98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9B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rPr>
          <w:trHeight w:hRule="atLeast" w:val="935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3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функционирования информационных систем, их техническая поддержка и сопровождение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заявке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Полное и своевременное  выполнение объема работ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30000">
            <w:pPr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3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3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3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3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3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</w:tbl>
    <w:p w14:paraId="B9030000">
      <w:pPr>
        <w:pStyle w:val="Style_3"/>
        <w:rPr>
          <w:rFonts w:ascii="Times New Roman" w:hAnsi="Times New Roman"/>
          <w:sz w:val="16"/>
        </w:rPr>
      </w:pPr>
    </w:p>
    <w:p w14:paraId="BA030000">
      <w:pPr>
        <w:pStyle w:val="Style_3"/>
        <w:rPr>
          <w:rFonts w:ascii="Times New Roman" w:hAnsi="Times New Roman"/>
          <w:sz w:val="16"/>
        </w:rPr>
      </w:pPr>
    </w:p>
    <w:p w14:paraId="BB030000">
      <w:pPr>
        <w:pStyle w:val="Style_3"/>
        <w:rPr>
          <w:rFonts w:ascii="Times New Roman" w:hAnsi="Times New Roman"/>
          <w:sz w:val="20"/>
        </w:rPr>
      </w:pPr>
    </w:p>
    <w:p w14:paraId="BC030000">
      <w:pPr>
        <w:pStyle w:val="Style_3"/>
        <w:rPr>
          <w:rFonts w:ascii="Times New Roman" w:hAnsi="Times New Roman"/>
          <w:sz w:val="20"/>
        </w:rPr>
      </w:pPr>
    </w:p>
    <w:p w14:paraId="BD030000">
      <w:pPr>
        <w:pStyle w:val="Style_3"/>
        <w:rPr>
          <w:rFonts w:ascii="Times New Roman" w:hAnsi="Times New Roman"/>
          <w:sz w:val="20"/>
        </w:rPr>
      </w:pPr>
    </w:p>
    <w:p w14:paraId="BE030000">
      <w:pPr>
        <w:pStyle w:val="Style_3"/>
        <w:rPr>
          <w:rFonts w:ascii="Times New Roman" w:hAnsi="Times New Roman"/>
          <w:sz w:val="20"/>
        </w:rPr>
      </w:pPr>
    </w:p>
    <w:p w14:paraId="BF030000">
      <w:pPr>
        <w:pStyle w:val="Style_3"/>
        <w:rPr>
          <w:rFonts w:ascii="Times New Roman" w:hAnsi="Times New Roman"/>
          <w:sz w:val="16"/>
        </w:rPr>
      </w:pPr>
    </w:p>
    <w:p w14:paraId="C0030000">
      <w:pPr>
        <w:spacing w:after="1" w:line="28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>3.2. Сведения о фактическом достижении показателей, характеризующих объем работы:</w:t>
      </w:r>
    </w:p>
    <w:p w14:paraId="C1030000">
      <w:pPr>
        <w:spacing w:after="1" w:line="280" w:lineRule="atLeast"/>
        <w:ind/>
        <w:rPr>
          <w:rFonts w:ascii="Times New Roman" w:hAnsi="Times New Roman"/>
        </w:rPr>
      </w:pPr>
    </w:p>
    <w:tbl>
      <w:tblPr>
        <w:tblStyle w:val="Style_2"/>
        <w:tblInd w:type="dxa" w:w="-4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365"/>
        <w:gridCol w:w="1179"/>
        <w:gridCol w:w="1143"/>
        <w:gridCol w:w="900"/>
        <w:gridCol w:w="1215"/>
        <w:gridCol w:w="8"/>
        <w:gridCol w:w="929"/>
        <w:gridCol w:w="565"/>
        <w:gridCol w:w="951"/>
        <w:gridCol w:w="1223"/>
        <w:gridCol w:w="1087"/>
        <w:gridCol w:w="1087"/>
        <w:gridCol w:w="1223"/>
        <w:gridCol w:w="1087"/>
        <w:gridCol w:w="1223"/>
      </w:tblGrid>
      <w:tr>
        <w:trPr>
          <w:trHeight w:hRule="atLeast" w:val="361"/>
        </w:trPr>
        <w:tc>
          <w:tcPr>
            <w:tcW w:type="dxa" w:w="13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1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0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937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платы (цена, тариф)</w:t>
            </w:r>
          </w:p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5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9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D0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D1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D3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D4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D6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D7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3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DB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9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>
        <w:trPr>
          <w:trHeight w:hRule="atLeast" w:val="935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3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функционирования информационных систем, их техническая поддержка и сопровождение 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3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заявке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3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пользователей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3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3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792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3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11310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3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11310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3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11310</w:t>
            </w:r>
          </w:p>
          <w:p w14:paraId="F403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  <w:p w14:paraId="F503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3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3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3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3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FA03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FB03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FC030000"/>
    <w:p w14:paraId="FD030000"/>
    <w:p w14:paraId="FE030000"/>
    <w:p w14:paraId="FF030000"/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>
        <w:tc>
          <w:tcPr>
            <w:tcW w:type="dxa" w:w="1513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004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2</w:t>
            </w:r>
          </w:p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1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2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3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4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5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6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7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8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9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A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B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C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87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Наименование работы  </w:t>
            </w:r>
          </w:p>
          <w:p w14:paraId="0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Техническая поддержка,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type="dxa" w:w="184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0F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по региональному перечню</w:t>
            </w:r>
          </w:p>
        </w:tc>
        <w:tc>
          <w:tcPr>
            <w:tcW w:type="dxa" w:w="5205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4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type="dxa" w:w="956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11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2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68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Категории потребителей работы </w:t>
            </w:r>
          </w:p>
          <w:p w14:paraId="14040000">
            <w:pPr>
              <w:spacing w:after="0" w:line="240" w:lineRule="auto"/>
              <w:ind w:firstLine="0" w:lef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интересах потребителей;</w:t>
            </w:r>
          </w:p>
        </w:tc>
        <w:tc>
          <w:tcPr>
            <w:tcW w:type="dxa" w:w="184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5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5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12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5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6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7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8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9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A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B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C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D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E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F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0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</w:tbl>
    <w:p w14:paraId="2104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Сведения  о фактическом достижении показателей, характеризующих объем и (или) качество работы:</w:t>
      </w:r>
    </w:p>
    <w:p w14:paraId="2204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  Сведения  о фактическом достижении показателей, характеризующих  качество работы:</w:t>
      </w:r>
    </w:p>
    <w:p w14:paraId="23040000">
      <w:pPr>
        <w:pStyle w:val="Style_1"/>
        <w:ind/>
        <w:jc w:val="both"/>
        <w:rPr>
          <w:rFonts w:ascii="Times New Roman" w:hAnsi="Times New Roman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08"/>
        <w:gridCol w:w="1692"/>
        <w:gridCol w:w="845"/>
        <w:gridCol w:w="1079"/>
        <w:gridCol w:w="1175"/>
        <w:gridCol w:w="891"/>
        <w:gridCol w:w="519"/>
        <w:gridCol w:w="1268"/>
        <w:gridCol w:w="1267"/>
        <w:gridCol w:w="1127"/>
        <w:gridCol w:w="1268"/>
        <w:gridCol w:w="1409"/>
        <w:gridCol w:w="1127"/>
      </w:tblGrid>
      <w:tr>
        <w:trPr>
          <w:trHeight w:hRule="atLeast" w:val="361"/>
        </w:trPr>
        <w:tc>
          <w:tcPr>
            <w:tcW w:type="dxa" w:w="1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6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192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1005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>
          <w:trHeight w:hRule="atLeast" w:val="695"/>
        </w:trPr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2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4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36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hRule="atLeast" w:val="147"/>
        </w:trPr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2F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30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32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33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35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36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39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rPr>
          <w:trHeight w:hRule="atLeast" w:val="935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4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функционирования информационных систем, их техническая поддержка и сопровождение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заявке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Полное и своевременное  выполнение объема работ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40000">
            <w:pPr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4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4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4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4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4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</w:tbl>
    <w:p w14:paraId="57040000">
      <w:pPr>
        <w:pStyle w:val="Style_3"/>
        <w:rPr>
          <w:rFonts w:ascii="Times New Roman" w:hAnsi="Times New Roman"/>
          <w:sz w:val="20"/>
        </w:rPr>
      </w:pPr>
    </w:p>
    <w:p w14:paraId="58040000">
      <w:pPr>
        <w:pStyle w:val="Style_3"/>
        <w:rPr>
          <w:rFonts w:ascii="Times New Roman" w:hAnsi="Times New Roman"/>
          <w:sz w:val="16"/>
        </w:rPr>
      </w:pPr>
    </w:p>
    <w:p w14:paraId="59040000">
      <w:pPr>
        <w:pStyle w:val="Style_3"/>
        <w:rPr>
          <w:rFonts w:ascii="Times New Roman" w:hAnsi="Times New Roman"/>
          <w:sz w:val="16"/>
        </w:rPr>
      </w:pPr>
    </w:p>
    <w:p w14:paraId="5A040000">
      <w:pPr>
        <w:pStyle w:val="Style_3"/>
        <w:rPr>
          <w:rFonts w:ascii="Times New Roman" w:hAnsi="Times New Roman"/>
          <w:sz w:val="16"/>
        </w:rPr>
      </w:pPr>
    </w:p>
    <w:p w14:paraId="5B040000">
      <w:pPr>
        <w:pStyle w:val="Style_3"/>
        <w:rPr>
          <w:rFonts w:ascii="Times New Roman" w:hAnsi="Times New Roman"/>
          <w:sz w:val="16"/>
        </w:rPr>
      </w:pPr>
    </w:p>
    <w:p w14:paraId="5C040000">
      <w:pPr>
        <w:pStyle w:val="Style_3"/>
        <w:rPr>
          <w:rFonts w:ascii="Times New Roman" w:hAnsi="Times New Roman"/>
          <w:sz w:val="16"/>
        </w:rPr>
      </w:pPr>
    </w:p>
    <w:p w14:paraId="5D040000">
      <w:pPr>
        <w:pStyle w:val="Style_3"/>
        <w:rPr>
          <w:rFonts w:ascii="Times New Roman" w:hAnsi="Times New Roman"/>
          <w:sz w:val="16"/>
        </w:rPr>
      </w:pPr>
    </w:p>
    <w:p w14:paraId="5E040000">
      <w:pPr>
        <w:pStyle w:val="Style_3"/>
        <w:rPr>
          <w:rFonts w:ascii="Times New Roman" w:hAnsi="Times New Roman"/>
          <w:sz w:val="16"/>
        </w:rPr>
      </w:pPr>
    </w:p>
    <w:p w14:paraId="5F040000">
      <w:pPr>
        <w:spacing w:after="1" w:line="28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>3.2. Сведения о фактическом достижении показателей, характеризующих объем работы:</w:t>
      </w:r>
    </w:p>
    <w:p w14:paraId="60040000">
      <w:pPr>
        <w:spacing w:after="1" w:line="280" w:lineRule="atLeast"/>
        <w:ind/>
        <w:rPr>
          <w:rFonts w:ascii="Times New Roman" w:hAnsi="Times New Roman"/>
        </w:rPr>
      </w:pPr>
    </w:p>
    <w:tbl>
      <w:tblPr>
        <w:tblStyle w:val="Style_2"/>
        <w:tblInd w:type="dxa" w:w="-4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365"/>
        <w:gridCol w:w="1179"/>
        <w:gridCol w:w="1143"/>
        <w:gridCol w:w="900"/>
        <w:gridCol w:w="1215"/>
        <w:gridCol w:w="8"/>
        <w:gridCol w:w="929"/>
        <w:gridCol w:w="565"/>
        <w:gridCol w:w="951"/>
        <w:gridCol w:w="1223"/>
        <w:gridCol w:w="1087"/>
        <w:gridCol w:w="1087"/>
        <w:gridCol w:w="1223"/>
        <w:gridCol w:w="1087"/>
        <w:gridCol w:w="1223"/>
      </w:tblGrid>
      <w:tr>
        <w:trPr>
          <w:trHeight w:hRule="atLeast" w:val="361"/>
        </w:trPr>
        <w:tc>
          <w:tcPr>
            <w:tcW w:type="dxa" w:w="13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1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0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937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платы (цена, тариф)</w:t>
            </w:r>
          </w:p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5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9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6F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70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72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73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75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76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7A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9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>
        <w:trPr>
          <w:trHeight w:hRule="atLeast" w:val="935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4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функционирования информационных систем, их техническая поддержка и сопровождение 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4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заявке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4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программно – технических средств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4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4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4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4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4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14:paraId="9304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4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4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4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4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9804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9904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9A04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9B040000">
      <w:r>
        <w:br w:type="page"/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>
        <w:tc>
          <w:tcPr>
            <w:tcW w:type="dxa" w:w="1513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C04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2</w:t>
            </w:r>
          </w:p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D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E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F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0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1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2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3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A4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A5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A6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7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8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87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Наименование работы  </w:t>
            </w:r>
          </w:p>
          <w:p w14:paraId="A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Техническая поддержка,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type="dxa" w:w="184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B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по региональному перечню</w:t>
            </w:r>
          </w:p>
        </w:tc>
        <w:tc>
          <w:tcPr>
            <w:tcW w:type="dxa" w:w="5205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4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</w:tc>
        <w:tc>
          <w:tcPr>
            <w:tcW w:type="dxa" w:w="956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AD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E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68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Категории потребителей работы </w:t>
            </w:r>
          </w:p>
          <w:p w14:paraId="B0040000">
            <w:pPr>
              <w:spacing w:after="0" w:line="240" w:lineRule="auto"/>
              <w:ind w:firstLine="0" w:lef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интересах потребителей;</w:t>
            </w:r>
          </w:p>
        </w:tc>
        <w:tc>
          <w:tcPr>
            <w:tcW w:type="dxa" w:w="184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5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5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12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1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2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3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4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5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6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7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B8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B9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BA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B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C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</w:tbl>
    <w:p w14:paraId="BD04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Сведения  о фактическом достижении показателей, характеризующих объем и (или) качество работы:</w:t>
      </w:r>
    </w:p>
    <w:p w14:paraId="BE04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  Сведения  о фактическом достижении показателей, характеризующих  качество работы:</w:t>
      </w:r>
    </w:p>
    <w:p w14:paraId="BF040000">
      <w:pPr>
        <w:pStyle w:val="Style_1"/>
        <w:ind/>
        <w:jc w:val="both"/>
        <w:rPr>
          <w:rFonts w:ascii="Times New Roman" w:hAnsi="Times New Roman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08"/>
        <w:gridCol w:w="1692"/>
        <w:gridCol w:w="845"/>
        <w:gridCol w:w="1079"/>
        <w:gridCol w:w="1175"/>
        <w:gridCol w:w="891"/>
        <w:gridCol w:w="519"/>
        <w:gridCol w:w="1268"/>
        <w:gridCol w:w="1267"/>
        <w:gridCol w:w="1127"/>
        <w:gridCol w:w="1268"/>
        <w:gridCol w:w="1409"/>
        <w:gridCol w:w="1127"/>
      </w:tblGrid>
      <w:tr>
        <w:trPr>
          <w:trHeight w:hRule="atLeast" w:val="361"/>
        </w:trPr>
        <w:tc>
          <w:tcPr>
            <w:tcW w:type="dxa" w:w="1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6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192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1005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>
          <w:trHeight w:hRule="atLeast" w:val="695"/>
        </w:trPr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2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4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36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hRule="atLeast" w:val="147"/>
        </w:trPr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CB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CC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CE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CF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D1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D2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D5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rPr>
          <w:trHeight w:hRule="atLeast" w:val="935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4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функционирования и сопровождения автоматизированных систем (модулей)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заявке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Полное и своевременное  выполнение объема работ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40000">
            <w:pPr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4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4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4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4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4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</w:tbl>
    <w:p w14:paraId="F3040000">
      <w:pPr>
        <w:pStyle w:val="Style_3"/>
        <w:rPr>
          <w:rFonts w:ascii="Times New Roman" w:hAnsi="Times New Roman"/>
          <w:sz w:val="20"/>
        </w:rPr>
      </w:pPr>
    </w:p>
    <w:p w14:paraId="F4040000">
      <w:pPr>
        <w:pStyle w:val="Style_3"/>
        <w:rPr>
          <w:rFonts w:ascii="Times New Roman" w:hAnsi="Times New Roman"/>
          <w:sz w:val="16"/>
        </w:rPr>
      </w:pPr>
    </w:p>
    <w:p w14:paraId="F5040000">
      <w:pPr>
        <w:pStyle w:val="Style_3"/>
        <w:rPr>
          <w:rFonts w:ascii="Times New Roman" w:hAnsi="Times New Roman"/>
          <w:sz w:val="16"/>
        </w:rPr>
      </w:pPr>
    </w:p>
    <w:p w14:paraId="F6040000">
      <w:pPr>
        <w:pStyle w:val="Style_3"/>
        <w:rPr>
          <w:rFonts w:ascii="Times New Roman" w:hAnsi="Times New Roman"/>
          <w:sz w:val="16"/>
        </w:rPr>
      </w:pPr>
    </w:p>
    <w:p w14:paraId="F7040000">
      <w:pPr>
        <w:pStyle w:val="Style_3"/>
        <w:rPr>
          <w:rFonts w:ascii="Times New Roman" w:hAnsi="Times New Roman"/>
          <w:sz w:val="16"/>
        </w:rPr>
      </w:pPr>
    </w:p>
    <w:p w14:paraId="F8040000">
      <w:pPr>
        <w:pStyle w:val="Style_3"/>
        <w:rPr>
          <w:rFonts w:ascii="Times New Roman" w:hAnsi="Times New Roman"/>
          <w:sz w:val="16"/>
        </w:rPr>
      </w:pPr>
    </w:p>
    <w:p w14:paraId="F9040000">
      <w:pPr>
        <w:pStyle w:val="Style_3"/>
        <w:rPr>
          <w:rFonts w:ascii="Times New Roman" w:hAnsi="Times New Roman"/>
          <w:sz w:val="16"/>
        </w:rPr>
      </w:pPr>
    </w:p>
    <w:p w14:paraId="FA040000">
      <w:pPr>
        <w:pStyle w:val="Style_3"/>
        <w:rPr>
          <w:rFonts w:ascii="Times New Roman" w:hAnsi="Times New Roman"/>
          <w:sz w:val="16"/>
        </w:rPr>
      </w:pPr>
    </w:p>
    <w:p w14:paraId="FB040000">
      <w:pPr>
        <w:spacing w:after="1" w:line="28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>3.2. Сведения о фактическом достижении показателей, характеризующих объем работы:</w:t>
      </w:r>
    </w:p>
    <w:p w14:paraId="FC040000">
      <w:pPr>
        <w:spacing w:after="1" w:line="280" w:lineRule="atLeast"/>
        <w:ind/>
        <w:rPr>
          <w:rFonts w:ascii="Times New Roman" w:hAnsi="Times New Roman"/>
        </w:rPr>
      </w:pPr>
    </w:p>
    <w:tbl>
      <w:tblPr>
        <w:tblStyle w:val="Style_2"/>
        <w:tblInd w:type="dxa" w:w="-4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365"/>
        <w:gridCol w:w="1179"/>
        <w:gridCol w:w="1143"/>
        <w:gridCol w:w="900"/>
        <w:gridCol w:w="1215"/>
        <w:gridCol w:w="8"/>
        <w:gridCol w:w="929"/>
        <w:gridCol w:w="565"/>
        <w:gridCol w:w="951"/>
        <w:gridCol w:w="1223"/>
        <w:gridCol w:w="1087"/>
        <w:gridCol w:w="1087"/>
        <w:gridCol w:w="1223"/>
        <w:gridCol w:w="1087"/>
        <w:gridCol w:w="1223"/>
      </w:tblGrid>
      <w:tr>
        <w:trPr>
          <w:trHeight w:hRule="atLeast" w:val="361"/>
        </w:trPr>
        <w:tc>
          <w:tcPr>
            <w:tcW w:type="dxa" w:w="13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1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0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937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платы (цена, тариф)</w:t>
            </w:r>
          </w:p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5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9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0B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0C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0E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0F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11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12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16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9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>
        <w:trPr>
          <w:trHeight w:hRule="atLeast" w:val="935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5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функционирования и сопровождения автоматизированных систем (модулей)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5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заявке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5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поддерживаемых автоматизированных систем (модулей)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5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5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5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5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5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14:paraId="2F05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5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5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5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5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405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3505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36050000"/>
    <w:p w14:paraId="37050000"/>
    <w:p w14:paraId="38050000"/>
    <w:p w14:paraId="39050000"/>
    <w:p w14:paraId="3A050000"/>
    <w:p w14:paraId="3B050000"/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>
        <w:tc>
          <w:tcPr>
            <w:tcW w:type="dxa" w:w="1513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C05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3</w:t>
            </w:r>
          </w:p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D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E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F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0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1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2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3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44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45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46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7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8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87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9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Наименование работы  </w:t>
            </w:r>
          </w:p>
          <w:p w14:paraId="4A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Перевод государственных и муниципальных услуг и дополнительных сведений в электронный вид, в том числе разработка (доработка) экранных форм для государственной  информационной  системы « Портал государственных и муниципальных услу</w:t>
            </w:r>
            <w:r>
              <w:rPr>
                <w:rFonts w:ascii="Times New Roman" w:hAnsi="Times New Roman"/>
                <w:sz w:val="20"/>
              </w:rPr>
              <w:t>г(</w:t>
            </w:r>
            <w:r>
              <w:rPr>
                <w:rFonts w:ascii="Times New Roman" w:hAnsi="Times New Roman"/>
                <w:sz w:val="20"/>
              </w:rPr>
              <w:t>функций) Вологодской области»</w:t>
            </w:r>
          </w:p>
        </w:tc>
        <w:tc>
          <w:tcPr>
            <w:tcW w:type="dxa" w:w="184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4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по региональному перечню</w:t>
            </w:r>
          </w:p>
        </w:tc>
        <w:tc>
          <w:tcPr>
            <w:tcW w:type="dxa" w:w="5205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5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type="dxa" w:w="956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4D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E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68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F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Категории потребителей работы </w:t>
            </w:r>
          </w:p>
          <w:p w14:paraId="50050000">
            <w:pPr>
              <w:spacing w:after="0" w:line="240" w:lineRule="auto"/>
              <w:ind w:firstLine="0" w:lef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интересах потребителей;</w:t>
            </w:r>
          </w:p>
        </w:tc>
        <w:tc>
          <w:tcPr>
            <w:tcW w:type="dxa" w:w="184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5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5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12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1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2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3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4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5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6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7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58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59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5A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B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C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</w:tbl>
    <w:p w14:paraId="5D05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Сведения  о фактическом достижении показателей, характеризующих объем и (или) качество работы:</w:t>
      </w:r>
    </w:p>
    <w:p w14:paraId="5E05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  Сведения  о фактическом достижении показателей, характеризующих  качество работы:</w:t>
      </w:r>
    </w:p>
    <w:p w14:paraId="5F050000">
      <w:pPr>
        <w:pStyle w:val="Style_1"/>
        <w:ind/>
        <w:jc w:val="both"/>
        <w:rPr>
          <w:rFonts w:ascii="Times New Roman" w:hAnsi="Times New Roman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08"/>
        <w:gridCol w:w="1692"/>
        <w:gridCol w:w="845"/>
        <w:gridCol w:w="846"/>
        <w:gridCol w:w="1408"/>
        <w:gridCol w:w="891"/>
        <w:gridCol w:w="519"/>
        <w:gridCol w:w="1268"/>
        <w:gridCol w:w="1267"/>
        <w:gridCol w:w="1127"/>
        <w:gridCol w:w="1268"/>
        <w:gridCol w:w="1409"/>
        <w:gridCol w:w="1127"/>
      </w:tblGrid>
      <w:tr>
        <w:trPr>
          <w:trHeight w:hRule="atLeast" w:val="361"/>
        </w:trPr>
        <w:tc>
          <w:tcPr>
            <w:tcW w:type="dxa" w:w="1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6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169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1028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>
          <w:trHeight w:hRule="atLeast" w:val="695"/>
        </w:trPr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9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4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36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hRule="atLeast" w:val="147"/>
        </w:trPr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6B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6C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6E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6F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71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72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75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rPr>
          <w:trHeight w:hRule="atLeast" w:val="935"/>
        </w:trPr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5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административных регламентов предоставления государственных и муниципальных услуг разработка технических описаний, интерактивных форм заявлений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 электронном виде и на бумажном носителе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поступивших заявок на разработку (доработку) интерактивных форм заявлений на РГПУ, исполненных в установленные сроки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50000">
            <w:pPr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5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5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5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5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5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</w:tbl>
    <w:p w14:paraId="93050000">
      <w:pPr>
        <w:pStyle w:val="Style_3"/>
        <w:rPr>
          <w:rFonts w:ascii="Times New Roman" w:hAnsi="Times New Roman"/>
          <w:sz w:val="20"/>
        </w:rPr>
      </w:pPr>
    </w:p>
    <w:p w14:paraId="94050000">
      <w:pPr>
        <w:pStyle w:val="Style_3"/>
        <w:rPr>
          <w:rFonts w:ascii="Times New Roman" w:hAnsi="Times New Roman"/>
          <w:sz w:val="16"/>
        </w:rPr>
      </w:pPr>
      <w:bookmarkStart w:id="1" w:name="_GoBack"/>
      <w:bookmarkEnd w:id="1"/>
    </w:p>
    <w:p w14:paraId="95050000">
      <w:pPr>
        <w:spacing w:after="1" w:line="28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>3.2. Сведения о фактическом достижении показателей, характеризующих объем работы:</w:t>
      </w:r>
    </w:p>
    <w:p w14:paraId="96050000">
      <w:pPr>
        <w:spacing w:after="1" w:line="280" w:lineRule="atLeast"/>
        <w:ind/>
        <w:rPr>
          <w:rFonts w:ascii="Times New Roman" w:hAnsi="Times New Roman"/>
        </w:rPr>
      </w:pPr>
    </w:p>
    <w:tbl>
      <w:tblPr>
        <w:tblStyle w:val="Style_2"/>
        <w:tblInd w:type="dxa" w:w="-4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365"/>
        <w:gridCol w:w="1179"/>
        <w:gridCol w:w="1143"/>
        <w:gridCol w:w="900"/>
        <w:gridCol w:w="1215"/>
        <w:gridCol w:w="8"/>
        <w:gridCol w:w="929"/>
        <w:gridCol w:w="565"/>
        <w:gridCol w:w="951"/>
        <w:gridCol w:w="1223"/>
        <w:gridCol w:w="1087"/>
        <w:gridCol w:w="1087"/>
        <w:gridCol w:w="1223"/>
        <w:gridCol w:w="1087"/>
        <w:gridCol w:w="1223"/>
      </w:tblGrid>
      <w:tr>
        <w:trPr>
          <w:trHeight w:hRule="atLeast" w:val="361"/>
        </w:trPr>
        <w:tc>
          <w:tcPr>
            <w:tcW w:type="dxa" w:w="13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1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0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937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платы (цена, тариф)</w:t>
            </w:r>
          </w:p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5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9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A5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A6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A8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A9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AB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AC05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5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B0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9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>
        <w:trPr>
          <w:trHeight w:hRule="atLeast" w:val="935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5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административных регламентов предоставления государственных и муниципальных услуг разработка технических описаний, интерактивных форм заявлений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 электронном виде и на бумажном носителе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5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разработанных технических описаний и приложений к актам на доработку интерактивных форм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5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5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5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5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5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14:paraId="C905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5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5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5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5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CE05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CF05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D005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D1050000"/>
    <w:p w14:paraId="D2050000"/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>
        <w:tc>
          <w:tcPr>
            <w:tcW w:type="dxa" w:w="1513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305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3</w:t>
            </w:r>
          </w:p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4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5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6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7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8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9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A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B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C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D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E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F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87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0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Наименование работы  </w:t>
            </w:r>
          </w:p>
          <w:p w14:paraId="E1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Перевод государственных и муниципальных услуг и дополнительных сведений в электронный вид, в том числе разработка (доработка) экранных форм для государственной  информационной  системы « Портал государственных и муниципальных услуг (функций) Вологодской области»</w:t>
            </w:r>
          </w:p>
        </w:tc>
        <w:tc>
          <w:tcPr>
            <w:tcW w:type="dxa" w:w="184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E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по региональному перечню</w:t>
            </w:r>
          </w:p>
        </w:tc>
        <w:tc>
          <w:tcPr>
            <w:tcW w:type="dxa" w:w="5205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5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type="dxa" w:w="956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E4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5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68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6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Категории потребителей работы </w:t>
            </w:r>
          </w:p>
          <w:p w14:paraId="E7050000">
            <w:pPr>
              <w:spacing w:after="0" w:line="240" w:lineRule="auto"/>
              <w:ind w:firstLine="0" w:lef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интересах потребителей;</w:t>
            </w:r>
          </w:p>
        </w:tc>
        <w:tc>
          <w:tcPr>
            <w:tcW w:type="dxa" w:w="184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5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5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12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8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9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A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B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C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D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E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EF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F0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F1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2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3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</w:tbl>
    <w:p w14:paraId="F405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Сведения  о фактическом достижении показателей, характеризующих объем и (или) качество работы:</w:t>
      </w:r>
    </w:p>
    <w:p w14:paraId="F505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  Сведения  о фактическом достижении показателей, характеризующих  качество работы:</w:t>
      </w:r>
    </w:p>
    <w:p w14:paraId="F6050000">
      <w:pPr>
        <w:pStyle w:val="Style_1"/>
        <w:ind/>
        <w:jc w:val="both"/>
        <w:rPr>
          <w:rFonts w:ascii="Times New Roman" w:hAnsi="Times New Roman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127"/>
        <w:gridCol w:w="1550"/>
        <w:gridCol w:w="845"/>
        <w:gridCol w:w="1268"/>
        <w:gridCol w:w="1408"/>
        <w:gridCol w:w="891"/>
        <w:gridCol w:w="519"/>
        <w:gridCol w:w="1268"/>
        <w:gridCol w:w="1267"/>
        <w:gridCol w:w="1127"/>
        <w:gridCol w:w="1268"/>
        <w:gridCol w:w="1409"/>
        <w:gridCol w:w="1127"/>
      </w:tblGrid>
      <w:tr>
        <w:trPr>
          <w:trHeight w:hRule="atLeast" w:val="361"/>
        </w:trPr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11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1028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>
          <w:trHeight w:hRule="atLeast" w:val="695"/>
        </w:trPr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1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4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36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5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hRule="atLeast" w:val="147"/>
        </w:trPr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02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03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05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06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08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09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0C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rPr>
          <w:trHeight w:hRule="atLeast" w:val="935"/>
        </w:trPr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6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Разработка интерактивных форм заявлений на предоставление государственных и муниципальных услуг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 электронном виде и на бумажном носителе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поступивших заявок на разработку (доработку</w:t>
            </w:r>
            <w:r>
              <w:rPr>
                <w:rFonts w:ascii="Times New Roman" w:hAnsi="Times New Roman"/>
                <w:sz w:val="20"/>
              </w:rPr>
              <w:t>)и</w:t>
            </w:r>
            <w:r>
              <w:rPr>
                <w:rFonts w:ascii="Times New Roman" w:hAnsi="Times New Roman"/>
                <w:sz w:val="20"/>
              </w:rPr>
              <w:t>нтерактивных форм заявлений на РГПУ, исполненных в установленные сроки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60000">
            <w:pPr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6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6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6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6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6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</w:tbl>
    <w:p w14:paraId="2A060000">
      <w:pPr>
        <w:pStyle w:val="Style_3"/>
        <w:rPr>
          <w:rFonts w:ascii="Times New Roman" w:hAnsi="Times New Roman"/>
          <w:sz w:val="20"/>
        </w:rPr>
      </w:pPr>
    </w:p>
    <w:p w14:paraId="2B060000">
      <w:pPr>
        <w:pStyle w:val="Style_3"/>
        <w:rPr>
          <w:rFonts w:ascii="Times New Roman" w:hAnsi="Times New Roman"/>
          <w:sz w:val="16"/>
        </w:rPr>
      </w:pPr>
    </w:p>
    <w:p w14:paraId="2C060000">
      <w:pPr>
        <w:spacing w:after="1" w:line="28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>3.2. Сведения о фактическом достижении показателей, характеризующих объем работы:</w:t>
      </w:r>
    </w:p>
    <w:p w14:paraId="2D060000">
      <w:pPr>
        <w:spacing w:after="1" w:line="280" w:lineRule="atLeast"/>
        <w:ind/>
        <w:rPr>
          <w:rFonts w:ascii="Times New Roman" w:hAnsi="Times New Roman"/>
        </w:rPr>
      </w:pPr>
    </w:p>
    <w:tbl>
      <w:tblPr>
        <w:tblStyle w:val="Style_2"/>
        <w:tblInd w:type="dxa" w:w="-4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365"/>
        <w:gridCol w:w="1179"/>
        <w:gridCol w:w="1143"/>
        <w:gridCol w:w="900"/>
        <w:gridCol w:w="1215"/>
        <w:gridCol w:w="8"/>
        <w:gridCol w:w="929"/>
        <w:gridCol w:w="565"/>
        <w:gridCol w:w="951"/>
        <w:gridCol w:w="1223"/>
        <w:gridCol w:w="1087"/>
        <w:gridCol w:w="1087"/>
        <w:gridCol w:w="1223"/>
        <w:gridCol w:w="1087"/>
        <w:gridCol w:w="1223"/>
      </w:tblGrid>
      <w:tr>
        <w:trPr>
          <w:trHeight w:hRule="atLeast" w:val="361"/>
        </w:trPr>
        <w:tc>
          <w:tcPr>
            <w:tcW w:type="dxa" w:w="13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1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0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937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платы (цена, тариф)</w:t>
            </w:r>
          </w:p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5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9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3C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3D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3F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40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42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43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6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47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9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>
        <w:trPr>
          <w:trHeight w:hRule="atLeast" w:val="935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6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Разработка интерактивных форм заявлений на предоставление государственных и муниципальных услуг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 электронном виде и на бумажном носителе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6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разработанных (доработанных) интерактивных форм заявлений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6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6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6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6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6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14:paraId="6006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6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6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6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6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506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6606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6706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6806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6906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6A06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6B06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6C06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6D06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6E06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6F06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7006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7106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7206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73060000">
      <w:pPr>
        <w:pStyle w:val="Style_3"/>
        <w:ind/>
        <w:jc w:val="both"/>
        <w:rPr>
          <w:rFonts w:ascii="Times New Roman" w:hAnsi="Times New Roman"/>
          <w:sz w:val="16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>
        <w:tc>
          <w:tcPr>
            <w:tcW w:type="dxa" w:w="1513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406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4</w:t>
            </w:r>
          </w:p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5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6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7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8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9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A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B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7C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7D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7E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F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0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87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1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Наименование работы  </w:t>
            </w:r>
          </w:p>
          <w:p w14:paraId="82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Информационно-аналитическое обеспечение по направлениям деятельности</w:t>
            </w:r>
          </w:p>
        </w:tc>
        <w:tc>
          <w:tcPr>
            <w:tcW w:type="dxa" w:w="184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8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по региональному перечню</w:t>
            </w:r>
          </w:p>
        </w:tc>
        <w:tc>
          <w:tcPr>
            <w:tcW w:type="dxa" w:w="5205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6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type="dxa" w:w="956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85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6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68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7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Категории потребителей работы </w:t>
            </w:r>
          </w:p>
          <w:p w14:paraId="88060000">
            <w:pPr>
              <w:spacing w:after="0" w:line="240" w:lineRule="auto"/>
              <w:ind w:firstLine="0" w:lef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интересах потребителей</w:t>
            </w:r>
          </w:p>
        </w:tc>
        <w:tc>
          <w:tcPr>
            <w:tcW w:type="dxa" w:w="184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5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5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12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9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A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B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C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D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E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F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90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91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92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3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4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</w:tbl>
    <w:p w14:paraId="9506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Сведения  о фактическом достижении показателей, характеризующих объем и (или) качество работы:</w:t>
      </w:r>
    </w:p>
    <w:p w14:paraId="9606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  Сведения  о фактическом достижении показателей, характеризующих  качество работы:</w:t>
      </w:r>
    </w:p>
    <w:p w14:paraId="97060000">
      <w:pPr>
        <w:pStyle w:val="Style_1"/>
        <w:ind/>
        <w:jc w:val="both"/>
        <w:rPr>
          <w:rFonts w:ascii="Times New Roman" w:hAnsi="Times New Roman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127"/>
        <w:gridCol w:w="1550"/>
        <w:gridCol w:w="845"/>
        <w:gridCol w:w="1268"/>
        <w:gridCol w:w="1408"/>
        <w:gridCol w:w="891"/>
        <w:gridCol w:w="519"/>
        <w:gridCol w:w="1268"/>
        <w:gridCol w:w="1267"/>
        <w:gridCol w:w="1127"/>
        <w:gridCol w:w="1268"/>
        <w:gridCol w:w="1409"/>
        <w:gridCol w:w="1127"/>
      </w:tblGrid>
      <w:tr>
        <w:trPr>
          <w:trHeight w:hRule="atLeast" w:val="361"/>
        </w:trPr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11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1028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>
          <w:trHeight w:hRule="atLeast" w:val="695"/>
        </w:trPr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1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4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36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hRule="atLeast" w:val="147"/>
        </w:trPr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A3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A4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A6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A7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A9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AA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AD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rPr>
          <w:trHeight w:hRule="atLeast" w:val="935"/>
        </w:trPr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6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информационно-аналитических материалов, мониторинг и анализ состояния процессов информатизации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 электронном виде и на бумажном носителе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разработанных документов в установленные сроки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60000">
            <w:pPr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6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6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6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6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6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</w:tbl>
    <w:p w14:paraId="CB060000">
      <w:pPr>
        <w:pStyle w:val="Style_3"/>
        <w:rPr>
          <w:rFonts w:ascii="Times New Roman" w:hAnsi="Times New Roman"/>
          <w:sz w:val="20"/>
        </w:rPr>
      </w:pPr>
    </w:p>
    <w:p w14:paraId="CC060000">
      <w:pPr>
        <w:pStyle w:val="Style_3"/>
        <w:rPr>
          <w:rFonts w:ascii="Times New Roman" w:hAnsi="Times New Roman"/>
          <w:sz w:val="16"/>
        </w:rPr>
      </w:pPr>
    </w:p>
    <w:p w14:paraId="CD060000">
      <w:pPr>
        <w:spacing w:after="1" w:line="280" w:lineRule="atLeast"/>
        <w:ind/>
        <w:rPr>
          <w:rFonts w:ascii="Times New Roman" w:hAnsi="Times New Roman"/>
        </w:rPr>
      </w:pPr>
    </w:p>
    <w:p w14:paraId="CE060000">
      <w:pPr>
        <w:spacing w:after="1" w:line="280" w:lineRule="atLeast"/>
        <w:ind/>
        <w:rPr>
          <w:rFonts w:ascii="Times New Roman" w:hAnsi="Times New Roman"/>
        </w:rPr>
      </w:pPr>
    </w:p>
    <w:p w14:paraId="CF060000">
      <w:pPr>
        <w:spacing w:after="1" w:line="280" w:lineRule="atLeast"/>
        <w:ind/>
        <w:rPr>
          <w:rFonts w:ascii="Times New Roman" w:hAnsi="Times New Roman"/>
        </w:rPr>
      </w:pPr>
    </w:p>
    <w:p w14:paraId="D0060000">
      <w:pPr>
        <w:spacing w:after="1" w:line="280" w:lineRule="atLeast"/>
        <w:ind/>
        <w:rPr>
          <w:rFonts w:ascii="Times New Roman" w:hAnsi="Times New Roman"/>
        </w:rPr>
      </w:pPr>
    </w:p>
    <w:p w14:paraId="D1060000">
      <w:pPr>
        <w:spacing w:after="1" w:line="280" w:lineRule="atLeast"/>
        <w:ind/>
        <w:rPr>
          <w:rFonts w:ascii="Times New Roman" w:hAnsi="Times New Roman"/>
        </w:rPr>
      </w:pPr>
    </w:p>
    <w:p w14:paraId="D2060000">
      <w:pPr>
        <w:spacing w:after="1" w:line="28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>3.2. Сведения о фактическом достижении показателей, характеризующих объем работы:</w:t>
      </w:r>
    </w:p>
    <w:p w14:paraId="D3060000">
      <w:pPr>
        <w:spacing w:after="1" w:line="280" w:lineRule="atLeast"/>
        <w:ind/>
        <w:rPr>
          <w:rFonts w:ascii="Times New Roman" w:hAnsi="Times New Roman"/>
        </w:rPr>
      </w:pPr>
    </w:p>
    <w:tbl>
      <w:tblPr>
        <w:tblStyle w:val="Style_2"/>
        <w:tblInd w:type="dxa" w:w="-4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365"/>
        <w:gridCol w:w="1179"/>
        <w:gridCol w:w="1143"/>
        <w:gridCol w:w="900"/>
        <w:gridCol w:w="1215"/>
        <w:gridCol w:w="8"/>
        <w:gridCol w:w="929"/>
        <w:gridCol w:w="565"/>
        <w:gridCol w:w="951"/>
        <w:gridCol w:w="1223"/>
        <w:gridCol w:w="1087"/>
        <w:gridCol w:w="1087"/>
        <w:gridCol w:w="1223"/>
        <w:gridCol w:w="1087"/>
        <w:gridCol w:w="1223"/>
      </w:tblGrid>
      <w:tr>
        <w:trPr>
          <w:trHeight w:hRule="atLeast" w:val="361"/>
        </w:trPr>
        <w:tc>
          <w:tcPr>
            <w:tcW w:type="dxa" w:w="13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1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0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937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платы (цена, тариф)</w:t>
            </w:r>
          </w:p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5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9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6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E2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E3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E5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E6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E8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E906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6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ED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9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6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>
        <w:trPr>
          <w:trHeight w:hRule="atLeast" w:val="935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6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информационно-аналитических материалов, мониторинг и анализ состояния процессов информатизации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 электронном виде и на бумажном носителе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6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разработанных документов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7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7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7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7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7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</w:t>
            </w:r>
          </w:p>
          <w:p w14:paraId="0607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7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7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7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7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B07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0C070000"/>
    <w:p w14:paraId="0D070000"/>
    <w:p w14:paraId="0E070000"/>
    <w:p w14:paraId="0F070000"/>
    <w:p w14:paraId="10070000"/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>
        <w:tc>
          <w:tcPr>
            <w:tcW w:type="dxa" w:w="1513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107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5</w:t>
            </w:r>
          </w:p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2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3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4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5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6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7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8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9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A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B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C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D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87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E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Наименование работы  </w:t>
            </w:r>
          </w:p>
          <w:p w14:paraId="1F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работ по обеспечению требований информационной безопасности</w:t>
            </w:r>
          </w:p>
          <w:p w14:paraId="20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1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по региональному перечню</w:t>
            </w:r>
          </w:p>
        </w:tc>
        <w:tc>
          <w:tcPr>
            <w:tcW w:type="dxa" w:w="5205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7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type="dxa" w:w="956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23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4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68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507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Категории потребителей работы </w:t>
            </w:r>
          </w:p>
          <w:p w14:paraId="26070000">
            <w:pPr>
              <w:spacing w:after="0" w:line="240" w:lineRule="auto"/>
              <w:ind w:firstLine="0" w:lef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интересах потребителей</w:t>
            </w:r>
          </w:p>
        </w:tc>
        <w:tc>
          <w:tcPr>
            <w:tcW w:type="dxa" w:w="184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5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5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12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7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8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9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A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B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C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D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2E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2F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30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1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2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</w:tbl>
    <w:p w14:paraId="3307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Сведения  о фактическом достижении показателей, характеризующих объем и (или) качество работы:</w:t>
      </w:r>
    </w:p>
    <w:p w14:paraId="3407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  Сведения  о фактическом достижении показателей, характеризующих  качество работы:</w:t>
      </w:r>
    </w:p>
    <w:p w14:paraId="35070000">
      <w:pPr>
        <w:pStyle w:val="Style_1"/>
        <w:ind/>
        <w:jc w:val="both"/>
        <w:rPr>
          <w:rFonts w:ascii="Times New Roman" w:hAnsi="Times New Roman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127"/>
        <w:gridCol w:w="1550"/>
        <w:gridCol w:w="845"/>
        <w:gridCol w:w="1268"/>
        <w:gridCol w:w="1408"/>
        <w:gridCol w:w="891"/>
        <w:gridCol w:w="519"/>
        <w:gridCol w:w="1268"/>
        <w:gridCol w:w="1267"/>
        <w:gridCol w:w="1127"/>
        <w:gridCol w:w="1268"/>
        <w:gridCol w:w="1409"/>
        <w:gridCol w:w="1127"/>
      </w:tblGrid>
      <w:tr>
        <w:trPr>
          <w:trHeight w:hRule="atLeast" w:val="361"/>
        </w:trPr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11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1028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>
          <w:trHeight w:hRule="atLeast" w:val="695"/>
        </w:trPr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1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4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36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hRule="atLeast" w:val="147"/>
        </w:trPr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41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42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44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45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47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48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4B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rPr>
          <w:trHeight w:hRule="atLeast" w:val="935"/>
        </w:trPr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7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Разработка проектов методических документов по защите информации 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 электронном виде и на бумажном носителе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подготовленных проектов методических документов, в установленные сроки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70000">
            <w:pPr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7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7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7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7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7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</w:tbl>
    <w:p w14:paraId="69070000">
      <w:pPr>
        <w:pStyle w:val="Style_3"/>
        <w:rPr>
          <w:rFonts w:ascii="Times New Roman" w:hAnsi="Times New Roman"/>
          <w:sz w:val="20"/>
        </w:rPr>
      </w:pPr>
    </w:p>
    <w:p w14:paraId="6A070000">
      <w:pPr>
        <w:spacing w:after="1" w:line="280" w:lineRule="atLeast"/>
        <w:ind/>
        <w:rPr>
          <w:rFonts w:ascii="Times New Roman" w:hAnsi="Times New Roman"/>
        </w:rPr>
      </w:pPr>
    </w:p>
    <w:p w14:paraId="6B070000">
      <w:pPr>
        <w:spacing w:after="1" w:line="280" w:lineRule="atLeast"/>
        <w:ind/>
        <w:rPr>
          <w:rFonts w:ascii="Times New Roman" w:hAnsi="Times New Roman"/>
        </w:rPr>
      </w:pPr>
    </w:p>
    <w:p w14:paraId="6C070000">
      <w:pPr>
        <w:spacing w:after="1" w:line="280" w:lineRule="atLeast"/>
        <w:ind/>
        <w:rPr>
          <w:rFonts w:ascii="Times New Roman" w:hAnsi="Times New Roman"/>
        </w:rPr>
      </w:pPr>
    </w:p>
    <w:p w14:paraId="6D070000">
      <w:pPr>
        <w:spacing w:after="1" w:line="280" w:lineRule="atLeast"/>
        <w:ind/>
        <w:rPr>
          <w:rFonts w:ascii="Times New Roman" w:hAnsi="Times New Roman"/>
        </w:rPr>
      </w:pPr>
    </w:p>
    <w:p w14:paraId="6E070000">
      <w:pPr>
        <w:spacing w:after="1" w:line="280" w:lineRule="atLeast"/>
        <w:ind/>
        <w:rPr>
          <w:rFonts w:ascii="Times New Roman" w:hAnsi="Times New Roman"/>
        </w:rPr>
      </w:pPr>
    </w:p>
    <w:p w14:paraId="6F070000">
      <w:pPr>
        <w:spacing w:after="1" w:line="280" w:lineRule="atLeast"/>
        <w:ind/>
        <w:rPr>
          <w:rFonts w:ascii="Times New Roman" w:hAnsi="Times New Roman"/>
        </w:rPr>
      </w:pPr>
    </w:p>
    <w:p w14:paraId="70070000">
      <w:pPr>
        <w:spacing w:after="1" w:line="280" w:lineRule="atLeast"/>
        <w:ind/>
        <w:rPr>
          <w:rFonts w:ascii="Times New Roman" w:hAnsi="Times New Roman"/>
        </w:rPr>
      </w:pPr>
    </w:p>
    <w:p w14:paraId="71070000">
      <w:pPr>
        <w:spacing w:after="1" w:line="28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>3.2. Сведения о фактическом достижении показателей, характеризующих объем работы:</w:t>
      </w:r>
    </w:p>
    <w:p w14:paraId="72070000">
      <w:pPr>
        <w:spacing w:after="1" w:line="280" w:lineRule="atLeast"/>
        <w:ind/>
        <w:rPr>
          <w:rFonts w:ascii="Times New Roman" w:hAnsi="Times New Roman"/>
        </w:rPr>
      </w:pPr>
    </w:p>
    <w:tbl>
      <w:tblPr>
        <w:tblStyle w:val="Style_2"/>
        <w:tblInd w:type="dxa" w:w="-4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365"/>
        <w:gridCol w:w="1179"/>
        <w:gridCol w:w="1143"/>
        <w:gridCol w:w="900"/>
        <w:gridCol w:w="1215"/>
        <w:gridCol w:w="8"/>
        <w:gridCol w:w="929"/>
        <w:gridCol w:w="565"/>
        <w:gridCol w:w="951"/>
        <w:gridCol w:w="1223"/>
        <w:gridCol w:w="1087"/>
        <w:gridCol w:w="1087"/>
        <w:gridCol w:w="1223"/>
        <w:gridCol w:w="1087"/>
        <w:gridCol w:w="1223"/>
      </w:tblGrid>
      <w:tr>
        <w:trPr>
          <w:trHeight w:hRule="atLeast" w:val="361"/>
        </w:trPr>
        <w:tc>
          <w:tcPr>
            <w:tcW w:type="dxa" w:w="13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1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0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937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платы (цена, тариф)</w:t>
            </w:r>
          </w:p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5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9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81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82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84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85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87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88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7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8C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9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>
        <w:trPr>
          <w:trHeight w:hRule="atLeast" w:val="935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7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Разработка проектов методических документов по защите информации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 электронном виде и на бумажном носителе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7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разработанных документов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7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7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7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7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7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14:paraId="A507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7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7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7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7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AA07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AB07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AC07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AD07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AE07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AF07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B007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B107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B207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B307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B407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B507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B607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B707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B807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B907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BA070000">
      <w:pPr>
        <w:pStyle w:val="Style_3"/>
        <w:ind/>
        <w:jc w:val="both"/>
        <w:rPr>
          <w:rFonts w:ascii="Times New Roman" w:hAnsi="Times New Roman"/>
          <w:sz w:val="16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>
        <w:tc>
          <w:tcPr>
            <w:tcW w:type="dxa" w:w="1513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B07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5</w:t>
            </w:r>
          </w:p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C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D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E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F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0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1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2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3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4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5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6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7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87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8070000">
            <w:pPr>
              <w:spacing w:after="0" w:line="240" w:lineRule="auto"/>
              <w:ind w:firstLine="0" w:left="-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Наименование работы  </w:t>
            </w:r>
          </w:p>
          <w:p w14:paraId="C9070000">
            <w:pPr>
              <w:spacing w:after="0" w:line="240" w:lineRule="auto"/>
              <w:ind w:firstLine="0" w:left="-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работ по обеспечению требований информационной безопасности</w:t>
            </w:r>
          </w:p>
          <w:p w14:paraId="CA070000">
            <w:pPr>
              <w:spacing w:after="0" w:line="240" w:lineRule="auto"/>
              <w:ind w:firstLine="0" w:left="-106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CB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по региональному перечню</w:t>
            </w:r>
          </w:p>
        </w:tc>
        <w:tc>
          <w:tcPr>
            <w:tcW w:type="dxa" w:w="5205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7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type="dxa" w:w="956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CD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E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68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F070000">
            <w:pPr>
              <w:spacing w:after="0" w:line="240" w:lineRule="auto"/>
              <w:ind w:firstLine="0" w:left="-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Категории потребителей работы </w:t>
            </w:r>
          </w:p>
          <w:p w14:paraId="D0070000">
            <w:pPr>
              <w:spacing w:after="0" w:line="240" w:lineRule="auto"/>
              <w:ind w:firstLine="0" w:left="-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интересах потребителей</w:t>
            </w:r>
          </w:p>
        </w:tc>
        <w:tc>
          <w:tcPr>
            <w:tcW w:type="dxa" w:w="184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5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5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12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1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2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3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4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5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6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7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D8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D9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DA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B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C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</w:tbl>
    <w:p w14:paraId="DD07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Сведения  о фактическом достижении показателей, характеризующих объем и (или) качество работы:</w:t>
      </w:r>
    </w:p>
    <w:p w14:paraId="DE07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  Сведения  о фактическом достижении показателей, характеризующих  качество работы:</w:t>
      </w:r>
    </w:p>
    <w:p w14:paraId="DF070000">
      <w:pPr>
        <w:pStyle w:val="Style_1"/>
        <w:ind/>
        <w:jc w:val="both"/>
        <w:rPr>
          <w:rFonts w:ascii="Times New Roman" w:hAnsi="Times New Roman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127"/>
        <w:gridCol w:w="1550"/>
        <w:gridCol w:w="845"/>
        <w:gridCol w:w="1268"/>
        <w:gridCol w:w="1408"/>
        <w:gridCol w:w="891"/>
        <w:gridCol w:w="519"/>
        <w:gridCol w:w="1268"/>
        <w:gridCol w:w="1267"/>
        <w:gridCol w:w="1127"/>
        <w:gridCol w:w="1268"/>
        <w:gridCol w:w="1409"/>
        <w:gridCol w:w="1127"/>
      </w:tblGrid>
      <w:tr>
        <w:trPr>
          <w:trHeight w:hRule="atLeast" w:val="361"/>
        </w:trPr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11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1028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>
          <w:trHeight w:hRule="atLeast" w:val="695"/>
        </w:trPr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1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4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36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hRule="atLeast" w:val="147"/>
        </w:trPr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EB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EC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EE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EF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F1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F207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F5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7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7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rPr>
          <w:trHeight w:hRule="atLeast" w:val="935"/>
        </w:trPr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8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8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консультаций для органов исполнительной государственной власти  области по информационной безопасности 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8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8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очно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8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Полное своевременное  выполнение объема работ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80000">
            <w:pPr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8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8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8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8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8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8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8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</w:tbl>
    <w:p w14:paraId="13080000">
      <w:pPr>
        <w:pStyle w:val="Style_3"/>
        <w:rPr>
          <w:rFonts w:ascii="Times New Roman" w:hAnsi="Times New Roman"/>
          <w:sz w:val="20"/>
        </w:rPr>
      </w:pPr>
    </w:p>
    <w:p w14:paraId="14080000">
      <w:pPr>
        <w:pStyle w:val="Style_3"/>
        <w:rPr>
          <w:rFonts w:ascii="Times New Roman" w:hAnsi="Times New Roman"/>
          <w:sz w:val="16"/>
        </w:rPr>
      </w:pPr>
    </w:p>
    <w:p w14:paraId="15080000">
      <w:pPr>
        <w:pStyle w:val="Style_3"/>
        <w:rPr>
          <w:rFonts w:ascii="Times New Roman" w:hAnsi="Times New Roman"/>
          <w:sz w:val="16"/>
        </w:rPr>
      </w:pPr>
    </w:p>
    <w:p w14:paraId="16080000">
      <w:pPr>
        <w:pStyle w:val="Style_3"/>
        <w:rPr>
          <w:rFonts w:ascii="Times New Roman" w:hAnsi="Times New Roman"/>
          <w:sz w:val="16"/>
        </w:rPr>
      </w:pPr>
    </w:p>
    <w:p w14:paraId="17080000">
      <w:pPr>
        <w:pStyle w:val="Style_3"/>
        <w:rPr>
          <w:rFonts w:ascii="Times New Roman" w:hAnsi="Times New Roman"/>
          <w:sz w:val="16"/>
        </w:rPr>
      </w:pPr>
    </w:p>
    <w:p w14:paraId="18080000">
      <w:pPr>
        <w:pStyle w:val="Style_3"/>
        <w:rPr>
          <w:rFonts w:ascii="Times New Roman" w:hAnsi="Times New Roman"/>
          <w:sz w:val="16"/>
        </w:rPr>
      </w:pPr>
    </w:p>
    <w:p w14:paraId="19080000">
      <w:pPr>
        <w:pStyle w:val="Style_3"/>
        <w:rPr>
          <w:rFonts w:ascii="Times New Roman" w:hAnsi="Times New Roman"/>
          <w:sz w:val="16"/>
        </w:rPr>
      </w:pPr>
    </w:p>
    <w:p w14:paraId="1A080000">
      <w:pPr>
        <w:pStyle w:val="Style_3"/>
        <w:rPr>
          <w:rFonts w:ascii="Times New Roman" w:hAnsi="Times New Roman"/>
          <w:sz w:val="16"/>
        </w:rPr>
      </w:pPr>
    </w:p>
    <w:p w14:paraId="1B080000">
      <w:pPr>
        <w:spacing w:after="1" w:line="280" w:lineRule="atLeast"/>
        <w:ind/>
        <w:rPr>
          <w:rFonts w:ascii="Times New Roman" w:hAnsi="Times New Roman"/>
        </w:rPr>
      </w:pPr>
    </w:p>
    <w:p w14:paraId="1C080000">
      <w:pPr>
        <w:spacing w:after="1" w:line="280" w:lineRule="atLeast"/>
        <w:ind/>
        <w:rPr>
          <w:rFonts w:ascii="Times New Roman" w:hAnsi="Times New Roman"/>
        </w:rPr>
      </w:pPr>
    </w:p>
    <w:p w14:paraId="1D080000">
      <w:pPr>
        <w:spacing w:after="1" w:line="28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>3.2. Сведения о фактическом достижении показателей, характеризующих объем работы:</w:t>
      </w:r>
    </w:p>
    <w:p w14:paraId="1E080000">
      <w:pPr>
        <w:spacing w:after="1" w:line="280" w:lineRule="atLeast"/>
        <w:ind/>
        <w:rPr>
          <w:rFonts w:ascii="Times New Roman" w:hAnsi="Times New Roman"/>
        </w:rPr>
      </w:pPr>
    </w:p>
    <w:tbl>
      <w:tblPr>
        <w:tblStyle w:val="Style_2"/>
        <w:tblInd w:type="dxa" w:w="-4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365"/>
        <w:gridCol w:w="1179"/>
        <w:gridCol w:w="1143"/>
        <w:gridCol w:w="900"/>
        <w:gridCol w:w="1215"/>
        <w:gridCol w:w="8"/>
        <w:gridCol w:w="929"/>
        <w:gridCol w:w="565"/>
        <w:gridCol w:w="951"/>
        <w:gridCol w:w="1223"/>
        <w:gridCol w:w="1087"/>
        <w:gridCol w:w="1087"/>
        <w:gridCol w:w="1223"/>
        <w:gridCol w:w="1087"/>
        <w:gridCol w:w="1223"/>
      </w:tblGrid>
      <w:tr>
        <w:trPr>
          <w:trHeight w:hRule="atLeast" w:val="361"/>
        </w:trPr>
        <w:tc>
          <w:tcPr>
            <w:tcW w:type="dxa" w:w="13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1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0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937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платы (цена, тариф)</w:t>
            </w:r>
          </w:p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5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9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2D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2E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30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31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33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34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8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38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9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>
        <w:trPr>
          <w:trHeight w:hRule="atLeast" w:val="935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8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8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консультаций для органов исполнительной государственной власти  области по информационной безопасности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8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очно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8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8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проведенных консультаций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8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8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8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8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8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  <w:p w14:paraId="5108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8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8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8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8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608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5708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5808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5908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5A08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5B08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5C08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5D08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5E080000">
      <w:pPr>
        <w:pStyle w:val="Style_3"/>
        <w:ind/>
        <w:jc w:val="both"/>
        <w:rPr>
          <w:rFonts w:ascii="Times New Roman" w:hAnsi="Times New Roman"/>
          <w:sz w:val="16"/>
        </w:rPr>
      </w:pPr>
    </w:p>
    <w:tbl>
      <w:tblPr>
        <w:tblStyle w:val="Style_2"/>
        <w:tblInd w:type="dxa" w:w="184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4"/>
        <w:gridCol w:w="965"/>
        <w:gridCol w:w="1039"/>
        <w:gridCol w:w="1007"/>
        <w:gridCol w:w="1002"/>
        <w:gridCol w:w="997"/>
        <w:gridCol w:w="1844"/>
        <w:gridCol w:w="1629"/>
        <w:gridCol w:w="1841"/>
        <w:gridCol w:w="1736"/>
        <w:gridCol w:w="956"/>
        <w:gridCol w:w="901"/>
        <w:gridCol w:w="987"/>
      </w:tblGrid>
      <w:tr>
        <w:tc>
          <w:tcPr>
            <w:tcW w:type="dxa" w:w="15398"/>
            <w:gridSpan w:val="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F08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5</w:t>
            </w:r>
          </w:p>
        </w:tc>
      </w:tr>
      <w:tr>
        <w:tc>
          <w:tcPr>
            <w:tcW w:type="dxa" w:w="4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0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1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2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3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4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5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6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67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68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69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A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B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C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87"/>
        </w:trPr>
        <w:tc>
          <w:tcPr>
            <w:tcW w:type="dxa" w:w="5504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D080000">
            <w:pPr>
              <w:spacing w:after="0" w:line="240" w:lineRule="auto"/>
              <w:ind w:firstLine="142" w:left="1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Наименование работы  </w:t>
            </w:r>
          </w:p>
          <w:p w14:paraId="6E080000">
            <w:pPr>
              <w:spacing w:after="0" w:line="240" w:lineRule="auto"/>
              <w:ind w:firstLine="142" w:left="1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type="dxa" w:w="184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6F08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по региональному перечню</w:t>
            </w:r>
          </w:p>
        </w:tc>
        <w:tc>
          <w:tcPr>
            <w:tcW w:type="dxa" w:w="520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8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type="dxa" w:w="956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71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01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72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87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3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68"/>
        </w:trPr>
        <w:tc>
          <w:tcPr>
            <w:tcW w:type="dxa" w:w="5504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4080000">
            <w:pPr>
              <w:spacing w:after="0" w:line="240" w:lineRule="auto"/>
              <w:ind w:firstLine="142" w:left="1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Категории потребителей работы </w:t>
            </w:r>
          </w:p>
          <w:p w14:paraId="75080000">
            <w:pPr>
              <w:spacing w:after="0" w:line="240" w:lineRule="auto"/>
              <w:ind w:firstLine="142" w:left="1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интересах потребителей</w:t>
            </w:r>
          </w:p>
        </w:tc>
        <w:tc>
          <w:tcPr>
            <w:tcW w:type="dxa" w:w="184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5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901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76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87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4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7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8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9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A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B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C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D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629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7E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7F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80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1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2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308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</w:tbl>
    <w:p w14:paraId="8408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Сведения  о фактическом достижении показателей, характеризующих объем и (или) качество работы:</w:t>
      </w:r>
    </w:p>
    <w:p w14:paraId="8508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  Сведения  о фактическом достижении показателей, характеризующих  качество работы:</w:t>
      </w:r>
    </w:p>
    <w:p w14:paraId="86080000">
      <w:pPr>
        <w:pStyle w:val="Style_1"/>
        <w:ind/>
        <w:jc w:val="both"/>
        <w:rPr>
          <w:rFonts w:ascii="Times New Roman" w:hAnsi="Times New Roman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127"/>
        <w:gridCol w:w="1550"/>
        <w:gridCol w:w="845"/>
        <w:gridCol w:w="1268"/>
        <w:gridCol w:w="1408"/>
        <w:gridCol w:w="891"/>
        <w:gridCol w:w="519"/>
        <w:gridCol w:w="1268"/>
        <w:gridCol w:w="1267"/>
        <w:gridCol w:w="1127"/>
        <w:gridCol w:w="1268"/>
        <w:gridCol w:w="1409"/>
        <w:gridCol w:w="1127"/>
      </w:tblGrid>
      <w:tr>
        <w:trPr>
          <w:trHeight w:hRule="atLeast" w:val="361"/>
        </w:trPr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11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1028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>
          <w:trHeight w:hRule="atLeast" w:val="695"/>
        </w:trPr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1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4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36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hRule="atLeast" w:val="147"/>
        </w:trPr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92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93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95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96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98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99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9C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rPr>
          <w:trHeight w:hRule="atLeast" w:val="935"/>
        </w:trPr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8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8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семинаров по защите информации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8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8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заявкам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8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Полное своевременное  выполнение объема работ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80000">
            <w:pPr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8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8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8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8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8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8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8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</w:tbl>
    <w:p w14:paraId="BA080000">
      <w:pPr>
        <w:pStyle w:val="Style_3"/>
        <w:rPr>
          <w:rFonts w:ascii="Times New Roman" w:hAnsi="Times New Roman"/>
          <w:sz w:val="20"/>
        </w:rPr>
      </w:pPr>
    </w:p>
    <w:p w14:paraId="BB080000">
      <w:pPr>
        <w:pStyle w:val="Style_3"/>
        <w:rPr>
          <w:rFonts w:ascii="Times New Roman" w:hAnsi="Times New Roman"/>
          <w:sz w:val="16"/>
        </w:rPr>
      </w:pPr>
    </w:p>
    <w:p w14:paraId="BC080000">
      <w:pPr>
        <w:pStyle w:val="Style_3"/>
        <w:rPr>
          <w:rFonts w:ascii="Times New Roman" w:hAnsi="Times New Roman"/>
          <w:sz w:val="16"/>
        </w:rPr>
      </w:pPr>
    </w:p>
    <w:p w14:paraId="BD080000">
      <w:pPr>
        <w:pStyle w:val="Style_3"/>
        <w:rPr>
          <w:rFonts w:ascii="Times New Roman" w:hAnsi="Times New Roman"/>
          <w:sz w:val="16"/>
        </w:rPr>
      </w:pPr>
    </w:p>
    <w:p w14:paraId="BE080000">
      <w:pPr>
        <w:spacing w:after="1" w:line="280" w:lineRule="atLeast"/>
        <w:ind/>
        <w:rPr>
          <w:rFonts w:ascii="Times New Roman" w:hAnsi="Times New Roman"/>
        </w:rPr>
      </w:pPr>
    </w:p>
    <w:p w14:paraId="BF080000">
      <w:pPr>
        <w:spacing w:after="1" w:line="280" w:lineRule="atLeast"/>
        <w:ind/>
        <w:rPr>
          <w:rFonts w:ascii="Times New Roman" w:hAnsi="Times New Roman"/>
        </w:rPr>
      </w:pPr>
    </w:p>
    <w:p w14:paraId="C0080000">
      <w:pPr>
        <w:spacing w:after="1" w:line="280" w:lineRule="atLeast"/>
        <w:ind/>
        <w:rPr>
          <w:rFonts w:ascii="Times New Roman" w:hAnsi="Times New Roman"/>
        </w:rPr>
      </w:pPr>
    </w:p>
    <w:p w14:paraId="C1080000">
      <w:pPr>
        <w:spacing w:after="1" w:line="280" w:lineRule="atLeast"/>
        <w:ind/>
        <w:rPr>
          <w:rFonts w:ascii="Times New Roman" w:hAnsi="Times New Roman"/>
        </w:rPr>
      </w:pPr>
    </w:p>
    <w:p w14:paraId="C2080000">
      <w:pPr>
        <w:spacing w:after="1" w:line="280" w:lineRule="atLeast"/>
        <w:ind/>
        <w:rPr>
          <w:rFonts w:ascii="Times New Roman" w:hAnsi="Times New Roman"/>
        </w:rPr>
      </w:pPr>
    </w:p>
    <w:p w14:paraId="C3080000">
      <w:pPr>
        <w:spacing w:after="1" w:line="280" w:lineRule="atLeast"/>
        <w:ind/>
        <w:rPr>
          <w:rFonts w:ascii="Times New Roman" w:hAnsi="Times New Roman"/>
        </w:rPr>
      </w:pPr>
    </w:p>
    <w:p w14:paraId="C4080000">
      <w:pPr>
        <w:spacing w:after="1" w:line="280" w:lineRule="atLeast"/>
        <w:ind/>
        <w:rPr>
          <w:rFonts w:ascii="Times New Roman" w:hAnsi="Times New Roman"/>
        </w:rPr>
      </w:pPr>
    </w:p>
    <w:p w14:paraId="C5080000">
      <w:pPr>
        <w:spacing w:after="1" w:line="280" w:lineRule="atLeast"/>
        <w:ind/>
        <w:rPr>
          <w:rFonts w:ascii="Times New Roman" w:hAnsi="Times New Roman"/>
        </w:rPr>
      </w:pPr>
    </w:p>
    <w:p w14:paraId="C6080000">
      <w:pPr>
        <w:spacing w:after="1" w:line="28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>3.2. Сведения о фактическом достижении показателей, характеризующих объем работы:</w:t>
      </w:r>
    </w:p>
    <w:p w14:paraId="C7080000">
      <w:pPr>
        <w:spacing w:after="1" w:line="280" w:lineRule="atLeast"/>
        <w:ind/>
        <w:rPr>
          <w:rFonts w:ascii="Times New Roman" w:hAnsi="Times New Roman"/>
        </w:rPr>
      </w:pPr>
    </w:p>
    <w:tbl>
      <w:tblPr>
        <w:tblStyle w:val="Style_2"/>
        <w:tblInd w:type="dxa" w:w="-4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365"/>
        <w:gridCol w:w="1179"/>
        <w:gridCol w:w="1143"/>
        <w:gridCol w:w="900"/>
        <w:gridCol w:w="1215"/>
        <w:gridCol w:w="8"/>
        <w:gridCol w:w="929"/>
        <w:gridCol w:w="565"/>
        <w:gridCol w:w="951"/>
        <w:gridCol w:w="1223"/>
        <w:gridCol w:w="1087"/>
        <w:gridCol w:w="1087"/>
        <w:gridCol w:w="1223"/>
        <w:gridCol w:w="1087"/>
        <w:gridCol w:w="1223"/>
      </w:tblGrid>
      <w:tr>
        <w:trPr>
          <w:trHeight w:hRule="atLeast" w:val="361"/>
        </w:trPr>
        <w:tc>
          <w:tcPr>
            <w:tcW w:type="dxa" w:w="13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1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0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937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платы (цена, тариф)</w:t>
            </w:r>
          </w:p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5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9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8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D6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D7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D9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DA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DC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DD08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8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E1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9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8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>
        <w:trPr>
          <w:trHeight w:hRule="atLeast" w:val="935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8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8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семинаров по защите информации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8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заявкам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8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8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проведенных семинаров по защите информации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8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8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8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8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8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14:paraId="FA08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8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8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8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8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FF08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00090000"/>
    <w:p w14:paraId="01090000">
      <w:r>
        <w:br w:type="page"/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>
        <w:tc>
          <w:tcPr>
            <w:tcW w:type="dxa" w:w="1513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209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5</w:t>
            </w:r>
          </w:p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3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4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5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6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7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8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9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A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B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C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D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E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87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F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Наименование работы  </w:t>
            </w:r>
          </w:p>
          <w:p w14:paraId="10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type="dxa" w:w="184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1109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по региональному перечню</w:t>
            </w:r>
          </w:p>
        </w:tc>
        <w:tc>
          <w:tcPr>
            <w:tcW w:type="dxa" w:w="5205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9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  <w:tc>
          <w:tcPr>
            <w:tcW w:type="dxa" w:w="956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13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4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68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5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Категории потребителей работы </w:t>
            </w:r>
          </w:p>
          <w:p w14:paraId="16090000">
            <w:pPr>
              <w:spacing w:after="0" w:line="240" w:lineRule="auto"/>
              <w:ind w:firstLine="0" w:lef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интересах потребителей</w:t>
            </w:r>
          </w:p>
        </w:tc>
        <w:tc>
          <w:tcPr>
            <w:tcW w:type="dxa" w:w="184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5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5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12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7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8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9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A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B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C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D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E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F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20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1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2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</w:tbl>
    <w:p w14:paraId="2309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Сведения  о фактическом достижении показателей, характеризующих объем и (или) качество работы:</w:t>
      </w:r>
    </w:p>
    <w:p w14:paraId="2409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  Сведения  о фактическом достижении показателей, характеризующих  качество работы:</w:t>
      </w:r>
    </w:p>
    <w:p w14:paraId="25090000">
      <w:pPr>
        <w:pStyle w:val="Style_1"/>
        <w:ind/>
        <w:jc w:val="both"/>
        <w:rPr>
          <w:rFonts w:ascii="Times New Roman" w:hAnsi="Times New Roman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127"/>
        <w:gridCol w:w="1550"/>
        <w:gridCol w:w="845"/>
        <w:gridCol w:w="1268"/>
        <w:gridCol w:w="1408"/>
        <w:gridCol w:w="891"/>
        <w:gridCol w:w="519"/>
        <w:gridCol w:w="1268"/>
        <w:gridCol w:w="1267"/>
        <w:gridCol w:w="1127"/>
        <w:gridCol w:w="1268"/>
        <w:gridCol w:w="1409"/>
        <w:gridCol w:w="1127"/>
      </w:tblGrid>
      <w:tr>
        <w:trPr>
          <w:trHeight w:hRule="atLeast" w:val="361"/>
        </w:trPr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11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1028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>
          <w:trHeight w:hRule="atLeast" w:val="695"/>
        </w:trPr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1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4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36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hRule="atLeast" w:val="147"/>
        </w:trPr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31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32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34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35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37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38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3B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rPr>
          <w:trHeight w:hRule="atLeast" w:val="935"/>
        </w:trPr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9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9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9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9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очно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9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заключений (актов</w:t>
            </w:r>
            <w:r>
              <w:rPr>
                <w:rFonts w:ascii="Times New Roman" w:hAnsi="Times New Roman"/>
                <w:sz w:val="20"/>
              </w:rPr>
              <w:t>)в</w:t>
            </w:r>
            <w:r>
              <w:rPr>
                <w:rFonts w:ascii="Times New Roman" w:hAnsi="Times New Roman"/>
                <w:sz w:val="20"/>
              </w:rPr>
              <w:t xml:space="preserve">ыданных, в установленные сроки, по результатам проверки государственных информационных систем 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90000">
            <w:pPr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9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9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9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9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9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9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9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</w:tbl>
    <w:p w14:paraId="59090000">
      <w:pPr>
        <w:pStyle w:val="Style_3"/>
        <w:rPr>
          <w:rFonts w:ascii="Times New Roman" w:hAnsi="Times New Roman"/>
          <w:sz w:val="20"/>
        </w:rPr>
      </w:pPr>
    </w:p>
    <w:p w14:paraId="5A090000">
      <w:pPr>
        <w:pStyle w:val="Style_3"/>
        <w:rPr>
          <w:rFonts w:ascii="Times New Roman" w:hAnsi="Times New Roman"/>
          <w:sz w:val="20"/>
        </w:rPr>
      </w:pPr>
    </w:p>
    <w:p w14:paraId="5B090000">
      <w:pPr>
        <w:pStyle w:val="Style_3"/>
        <w:rPr>
          <w:rFonts w:ascii="Times New Roman" w:hAnsi="Times New Roman"/>
          <w:sz w:val="20"/>
        </w:rPr>
      </w:pPr>
    </w:p>
    <w:p w14:paraId="5C090000">
      <w:pPr>
        <w:pStyle w:val="Style_3"/>
        <w:rPr>
          <w:rFonts w:ascii="Times New Roman" w:hAnsi="Times New Roman"/>
          <w:sz w:val="20"/>
        </w:rPr>
      </w:pPr>
    </w:p>
    <w:p w14:paraId="5D090000">
      <w:pPr>
        <w:pStyle w:val="Style_3"/>
        <w:rPr>
          <w:rFonts w:ascii="Times New Roman" w:hAnsi="Times New Roman"/>
          <w:sz w:val="16"/>
        </w:rPr>
      </w:pPr>
    </w:p>
    <w:p w14:paraId="5E090000">
      <w:pPr>
        <w:spacing w:after="1" w:line="28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>3.2. Сведения о фактическом достижении показателей, характеризующих объем работы:</w:t>
      </w:r>
    </w:p>
    <w:p w14:paraId="5F090000">
      <w:pPr>
        <w:spacing w:after="1" w:line="280" w:lineRule="atLeast"/>
        <w:ind/>
        <w:rPr>
          <w:rFonts w:ascii="Times New Roman" w:hAnsi="Times New Roman"/>
        </w:rPr>
      </w:pPr>
    </w:p>
    <w:tbl>
      <w:tblPr>
        <w:tblStyle w:val="Style_2"/>
        <w:tblInd w:type="dxa" w:w="-4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365"/>
        <w:gridCol w:w="1179"/>
        <w:gridCol w:w="1143"/>
        <w:gridCol w:w="900"/>
        <w:gridCol w:w="1215"/>
        <w:gridCol w:w="8"/>
        <w:gridCol w:w="929"/>
        <w:gridCol w:w="565"/>
        <w:gridCol w:w="951"/>
        <w:gridCol w:w="1223"/>
        <w:gridCol w:w="1087"/>
        <w:gridCol w:w="1087"/>
        <w:gridCol w:w="1223"/>
        <w:gridCol w:w="1087"/>
        <w:gridCol w:w="1223"/>
      </w:tblGrid>
      <w:tr>
        <w:trPr>
          <w:trHeight w:hRule="atLeast" w:val="361"/>
        </w:trPr>
        <w:tc>
          <w:tcPr>
            <w:tcW w:type="dxa" w:w="13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1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0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937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платы (цена, тариф)</w:t>
            </w:r>
          </w:p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5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9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6E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6F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71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72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74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75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9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79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9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>
        <w:trPr>
          <w:trHeight w:hRule="atLeast" w:val="935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9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9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9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очно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9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9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проведенных контрольных мероприятий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9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9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9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9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9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14:paraId="9209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9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9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9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9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9709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98090000"/>
    <w:p w14:paraId="99090000">
      <w:r>
        <w:br w:type="page"/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>
        <w:tc>
          <w:tcPr>
            <w:tcW w:type="dxa" w:w="1513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A09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6</w:t>
            </w:r>
          </w:p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B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C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D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E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F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0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1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A2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A3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A4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5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6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87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7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Наименование работы  </w:t>
            </w:r>
          </w:p>
          <w:p w14:paraId="A8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экспертизы технических заданий в сфере информационных технологий</w:t>
            </w:r>
          </w:p>
          <w:p w14:paraId="A9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A09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Уникальный номер по </w:t>
            </w:r>
            <w:r>
              <w:rPr>
                <w:rFonts w:ascii="Times New Roman" w:hAnsi="Times New Roman"/>
              </w:rPr>
              <w:t>базовому</w:t>
            </w:r>
            <w:r>
              <w:rPr>
                <w:rFonts w:ascii="Times New Roman" w:hAnsi="Times New Roman"/>
              </w:rPr>
              <w:t xml:space="preserve"> региональному</w:t>
            </w:r>
          </w:p>
          <w:p w14:paraId="AB09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перечню</w:t>
            </w:r>
          </w:p>
        </w:tc>
        <w:tc>
          <w:tcPr>
            <w:tcW w:type="dxa" w:w="5205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9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type="dxa" w:w="956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AD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E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68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F09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Категории потребителей работы </w:t>
            </w:r>
          </w:p>
          <w:p w14:paraId="B0090000">
            <w:pPr>
              <w:spacing w:after="0" w:line="240" w:lineRule="auto"/>
              <w:ind w:firstLine="0" w:lef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органах государственной власти, органах местного самоуправления</w:t>
            </w:r>
          </w:p>
        </w:tc>
        <w:tc>
          <w:tcPr>
            <w:tcW w:type="dxa" w:w="184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5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5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12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1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2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3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4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5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6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7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B8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B9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BA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B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C09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</w:tbl>
    <w:p w14:paraId="BD09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Сведения  о фактическом достижении показателей, характеризующих объем и (или) качество работы:</w:t>
      </w:r>
    </w:p>
    <w:p w14:paraId="BE09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  Сведения  о фактическом достижении показателей, характеризующих  качество работы:</w:t>
      </w:r>
    </w:p>
    <w:p w14:paraId="BF090000">
      <w:pPr>
        <w:pStyle w:val="Style_1"/>
        <w:ind/>
        <w:jc w:val="both"/>
        <w:rPr>
          <w:rFonts w:ascii="Times New Roman" w:hAnsi="Times New Roman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127"/>
        <w:gridCol w:w="1550"/>
        <w:gridCol w:w="845"/>
        <w:gridCol w:w="1268"/>
        <w:gridCol w:w="1408"/>
        <w:gridCol w:w="891"/>
        <w:gridCol w:w="519"/>
        <w:gridCol w:w="1268"/>
        <w:gridCol w:w="1267"/>
        <w:gridCol w:w="1127"/>
        <w:gridCol w:w="1268"/>
        <w:gridCol w:w="1409"/>
        <w:gridCol w:w="1127"/>
      </w:tblGrid>
      <w:tr>
        <w:trPr>
          <w:trHeight w:hRule="atLeast" w:val="361"/>
        </w:trPr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11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1028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>
          <w:trHeight w:hRule="atLeast" w:val="695"/>
        </w:trPr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1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4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36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hRule="atLeast" w:val="147"/>
        </w:trPr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CB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CC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CE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CF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D1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D209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D5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rPr>
          <w:trHeight w:hRule="atLeast" w:val="935"/>
        </w:trPr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9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9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экспертизы технических зданий при подготовке процедуры определения поставщико</w:t>
            </w:r>
            <w:r>
              <w:rPr>
                <w:rFonts w:ascii="Times New Roman" w:hAnsi="Times New Roman"/>
                <w:sz w:val="20"/>
              </w:rPr>
              <w:t>в(</w:t>
            </w:r>
            <w:r>
              <w:rPr>
                <w:rFonts w:ascii="Times New Roman" w:hAnsi="Times New Roman"/>
                <w:sz w:val="20"/>
              </w:rPr>
              <w:t xml:space="preserve"> подрядчиков, исполнителей) товаров, работ, услуг в сфере информационны</w:t>
            </w:r>
            <w:r>
              <w:rPr>
                <w:rFonts w:ascii="Times New Roman" w:hAnsi="Times New Roman"/>
                <w:sz w:val="20"/>
              </w:rPr>
              <w:t>х технологий органов государственной власти и местного самоуправления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9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9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электроном</w:t>
            </w:r>
            <w:r>
              <w:rPr>
                <w:rFonts w:ascii="Times New Roman" w:hAnsi="Times New Roman"/>
                <w:sz w:val="20"/>
              </w:rPr>
              <w:t xml:space="preserve"> виде и на бумажном носителе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9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технических заданий  прошедших экспертизу в установленные сроки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90000">
            <w:pPr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9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9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9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9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9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9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9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</w:tbl>
    <w:p w14:paraId="F3090000">
      <w:pPr>
        <w:pStyle w:val="Style_3"/>
        <w:rPr>
          <w:rFonts w:ascii="Times New Roman" w:hAnsi="Times New Roman"/>
          <w:sz w:val="20"/>
        </w:rPr>
      </w:pPr>
    </w:p>
    <w:p w14:paraId="F4090000">
      <w:pPr>
        <w:pStyle w:val="Style_3"/>
        <w:rPr>
          <w:rFonts w:ascii="Times New Roman" w:hAnsi="Times New Roman"/>
          <w:sz w:val="16"/>
        </w:rPr>
      </w:pPr>
    </w:p>
    <w:p w14:paraId="F5090000">
      <w:pPr>
        <w:spacing w:after="1" w:line="28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>3.2. Сведения о фактическом достижении показателей, характеризующих объем работы:</w:t>
      </w:r>
    </w:p>
    <w:p w14:paraId="F6090000">
      <w:pPr>
        <w:spacing w:after="1" w:line="280" w:lineRule="atLeast"/>
        <w:ind/>
        <w:rPr>
          <w:rFonts w:ascii="Times New Roman" w:hAnsi="Times New Roman"/>
        </w:rPr>
      </w:pPr>
    </w:p>
    <w:tbl>
      <w:tblPr>
        <w:tblStyle w:val="Style_2"/>
        <w:tblInd w:type="dxa" w:w="-4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365"/>
        <w:gridCol w:w="1179"/>
        <w:gridCol w:w="1143"/>
        <w:gridCol w:w="900"/>
        <w:gridCol w:w="1215"/>
        <w:gridCol w:w="8"/>
        <w:gridCol w:w="929"/>
        <w:gridCol w:w="565"/>
        <w:gridCol w:w="951"/>
        <w:gridCol w:w="1223"/>
        <w:gridCol w:w="1087"/>
        <w:gridCol w:w="1087"/>
        <w:gridCol w:w="1223"/>
        <w:gridCol w:w="1087"/>
        <w:gridCol w:w="1223"/>
      </w:tblGrid>
      <w:tr>
        <w:trPr>
          <w:trHeight w:hRule="atLeast" w:val="361"/>
        </w:trPr>
        <w:tc>
          <w:tcPr>
            <w:tcW w:type="dxa" w:w="13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1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0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937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9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платы (цена, тариф)</w:t>
            </w:r>
          </w:p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5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9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9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05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06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08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09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0B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0C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A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10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9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>
        <w:trPr>
          <w:trHeight w:hRule="atLeast" w:val="935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A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A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экспертизы технических зданий при подготовке процедуры определения поставщико</w:t>
            </w:r>
            <w:r>
              <w:rPr>
                <w:rFonts w:ascii="Times New Roman" w:hAnsi="Times New Roman"/>
                <w:sz w:val="20"/>
              </w:rPr>
              <w:t>в(</w:t>
            </w:r>
            <w:r>
              <w:rPr>
                <w:rFonts w:ascii="Times New Roman" w:hAnsi="Times New Roman"/>
                <w:sz w:val="20"/>
              </w:rPr>
              <w:t xml:space="preserve"> подрядчиков, исполнителей) товаров, работ, услуг </w:t>
            </w:r>
            <w:r>
              <w:rPr>
                <w:rFonts w:ascii="Times New Roman" w:hAnsi="Times New Roman"/>
                <w:sz w:val="20"/>
              </w:rPr>
              <w:t>в сфере информационных технологий органов государственной власти и местного самоуправления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A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электроном</w:t>
            </w:r>
            <w:r>
              <w:rPr>
                <w:rFonts w:ascii="Times New Roman" w:hAnsi="Times New Roman"/>
                <w:sz w:val="20"/>
              </w:rPr>
              <w:t xml:space="preserve"> виде и на бумажном носителе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A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A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проведенных экспертиз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A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A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A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A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A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14:paraId="290A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A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A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A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A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E0A0000">
      <w:pPr>
        <w:pStyle w:val="Style_3"/>
        <w:ind/>
        <w:jc w:val="both"/>
        <w:rPr>
          <w:rFonts w:ascii="Times New Roman" w:hAnsi="Times New Roman"/>
          <w:sz w:val="16"/>
        </w:rPr>
      </w:pPr>
    </w:p>
    <w:p w14:paraId="2F0A0000"/>
    <w:p w14:paraId="300A0000"/>
    <w:p w14:paraId="310A0000"/>
    <w:p w14:paraId="320A0000"/>
    <w:p w14:paraId="330A0000"/>
    <w:p w14:paraId="340A0000"/>
    <w:p w14:paraId="350A0000"/>
    <w:p w14:paraId="360A0000"/>
    <w:p w14:paraId="370A0000"/>
    <w:p w14:paraId="380A0000"/>
    <w:p w14:paraId="390A0000"/>
    <w:p w14:paraId="3A0A0000"/>
    <w:p w14:paraId="3B0A0000"/>
    <w:p w14:paraId="3C0A0000"/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>
        <w:tc>
          <w:tcPr>
            <w:tcW w:type="dxa" w:w="1513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D0A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7</w:t>
            </w:r>
          </w:p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E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F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0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1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2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3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4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45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46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47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8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9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87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A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Наименование работы  </w:t>
            </w:r>
          </w:p>
          <w:p w14:paraId="4B0A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проведение мероприятий по продвижению электронных и цифровых услуг, сервисов, возможностей информационного общества на территории Вологодской области</w:t>
            </w:r>
          </w:p>
          <w:p w14:paraId="4C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4D0A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Уникальный номер по </w:t>
            </w:r>
            <w:r>
              <w:rPr>
                <w:rFonts w:ascii="Times New Roman" w:hAnsi="Times New Roman"/>
              </w:rPr>
              <w:t>базовому</w:t>
            </w:r>
            <w:r>
              <w:rPr>
                <w:rFonts w:ascii="Times New Roman" w:hAnsi="Times New Roman"/>
              </w:rPr>
              <w:t xml:space="preserve"> региональному</w:t>
            </w:r>
          </w:p>
          <w:p w14:paraId="4E0A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перечню</w:t>
            </w:r>
          </w:p>
        </w:tc>
        <w:tc>
          <w:tcPr>
            <w:tcW w:type="dxa" w:w="5205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A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  <w:tc>
          <w:tcPr>
            <w:tcW w:type="dxa" w:w="956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50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1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68"/>
        </w:trPr>
        <w:tc>
          <w:tcPr>
            <w:tcW w:type="dxa" w:w="600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20A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Категории потребителей работы </w:t>
            </w:r>
          </w:p>
          <w:p w14:paraId="530A0000">
            <w:pPr>
              <w:spacing w:after="0" w:line="240" w:lineRule="auto"/>
              <w:ind w:firstLine="0" w:lef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Физические лица, юридические лица, органы государственной власти, органы местного самоуправления, государственные учреждения, муниципальные учреждения</w:t>
            </w:r>
          </w:p>
        </w:tc>
        <w:tc>
          <w:tcPr>
            <w:tcW w:type="dxa" w:w="184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5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5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12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4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5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6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7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8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9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A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5B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5C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3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5D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E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F0A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</w:tbl>
    <w:p w14:paraId="600A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Сведения  о фактическом достижении показателей, характеризующих объем и (или) качество работы:</w:t>
      </w:r>
    </w:p>
    <w:p w14:paraId="610A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  Сведения  о фактическом достижении показателей, характеризующих  качество работы:</w:t>
      </w:r>
    </w:p>
    <w:p w14:paraId="620A0000">
      <w:pPr>
        <w:pStyle w:val="Style_1"/>
        <w:ind/>
        <w:jc w:val="both"/>
        <w:rPr>
          <w:rFonts w:ascii="Times New Roman" w:hAnsi="Times New Roman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127"/>
        <w:gridCol w:w="1550"/>
        <w:gridCol w:w="845"/>
        <w:gridCol w:w="1268"/>
        <w:gridCol w:w="1408"/>
        <w:gridCol w:w="891"/>
        <w:gridCol w:w="519"/>
        <w:gridCol w:w="1268"/>
        <w:gridCol w:w="1267"/>
        <w:gridCol w:w="1127"/>
        <w:gridCol w:w="1268"/>
        <w:gridCol w:w="1409"/>
        <w:gridCol w:w="1127"/>
      </w:tblGrid>
      <w:tr>
        <w:trPr>
          <w:trHeight w:hRule="atLeast" w:val="361"/>
        </w:trPr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11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1028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>
          <w:trHeight w:hRule="atLeast" w:val="695"/>
        </w:trPr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1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4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36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hRule="atLeast" w:val="147"/>
        </w:trPr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6E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6F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71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72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74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75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78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rPr>
          <w:trHeight w:hRule="atLeast" w:val="935"/>
        </w:trPr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A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A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и (или) размещение рекламно-информационных материалов в средствах массовой информации, ведение информационных ресурсов в информационно</w:t>
            </w:r>
            <w:r>
              <w:rPr>
                <w:rFonts w:ascii="Times New Roman" w:hAnsi="Times New Roman"/>
                <w:sz w:val="20"/>
              </w:rPr>
              <w:t>-телекоммуникационной сети «Интернет», изготовление и распространение печатных рекламно-информационных материалов, организация и проведение мероприятий с целевой аудиторией, разработка и (или) размещение рекламно-информационных материалов на уличных рекламных конструкциях и иных носителях наружной рекламы и др.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A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A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Очно</w:t>
            </w:r>
            <w:r>
              <w:rPr>
                <w:rFonts w:ascii="Times New Roman" w:hAnsi="Times New Roman"/>
                <w:sz w:val="20"/>
              </w:rPr>
              <w:t>, в электронном виде, на бумажном носителе, по плану, по заявке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A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Полное и своевременное выполнение объема работ</w:t>
            </w:r>
          </w:p>
        </w:tc>
        <w:tc>
          <w:tcPr>
            <w:tcW w:type="dxa" w:w="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A0000">
            <w:pPr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A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A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A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A0000">
            <w:pPr>
              <w:pStyle w:val="Style_3"/>
              <w:spacing w:line="240" w:lineRule="atLeast"/>
              <w:ind w:firstLine="0" w:left="-49"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A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A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A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</w:tr>
    </w:tbl>
    <w:p w14:paraId="960A0000">
      <w:pPr>
        <w:pStyle w:val="Style_3"/>
        <w:rPr>
          <w:rFonts w:ascii="Times New Roman" w:hAnsi="Times New Roman"/>
          <w:sz w:val="20"/>
        </w:rPr>
      </w:pPr>
    </w:p>
    <w:p w14:paraId="970A0000">
      <w:pPr>
        <w:pStyle w:val="Style_3"/>
        <w:rPr>
          <w:rFonts w:ascii="Times New Roman" w:hAnsi="Times New Roman"/>
          <w:sz w:val="16"/>
        </w:rPr>
      </w:pPr>
    </w:p>
    <w:p w14:paraId="980A0000">
      <w:pPr>
        <w:spacing w:after="1" w:line="28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>3.2. Сведения о фактическом достижении показателей, характеризующих объем работы:</w:t>
      </w:r>
    </w:p>
    <w:p w14:paraId="990A0000">
      <w:pPr>
        <w:spacing w:after="1" w:line="280" w:lineRule="atLeast"/>
        <w:ind/>
        <w:rPr>
          <w:rFonts w:ascii="Times New Roman" w:hAnsi="Times New Roman"/>
        </w:rPr>
      </w:pPr>
    </w:p>
    <w:tbl>
      <w:tblPr>
        <w:tblStyle w:val="Style_2"/>
        <w:tblInd w:type="dxa" w:w="-4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365"/>
        <w:gridCol w:w="1179"/>
        <w:gridCol w:w="1143"/>
        <w:gridCol w:w="900"/>
        <w:gridCol w:w="1215"/>
        <w:gridCol w:w="8"/>
        <w:gridCol w:w="929"/>
        <w:gridCol w:w="565"/>
        <w:gridCol w:w="951"/>
        <w:gridCol w:w="1223"/>
        <w:gridCol w:w="1087"/>
        <w:gridCol w:w="1087"/>
        <w:gridCol w:w="1223"/>
        <w:gridCol w:w="1087"/>
        <w:gridCol w:w="1223"/>
      </w:tblGrid>
      <w:tr>
        <w:trPr>
          <w:trHeight w:hRule="atLeast" w:val="361"/>
        </w:trPr>
        <w:tc>
          <w:tcPr>
            <w:tcW w:type="dxa" w:w="13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type="dxa" w:w="11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type="dxa" w:w="20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type="dxa" w:w="937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платы (цена, тариф)</w:t>
            </w:r>
          </w:p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5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type="dxa" w:w="9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A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147"/>
        </w:trPr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A8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A9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AB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AC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14:paraId="AE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</w:p>
          <w:p w14:paraId="AF0A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</w:t>
            </w:r>
            <w:r>
              <w:rPr>
                <w:rFonts w:ascii="Times New Roman" w:hAnsi="Times New Roman"/>
              </w:rPr>
              <w:t>ля)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A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  <w:p w14:paraId="B3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0"/>
              </w:rPr>
              <w:instrText>HYPERLINK "consultantplus://offline/ref=D8AC6C05FC086617D3C7015278AD4744A81C01C3607A0981353AD16113NCs3H"</w:instrTex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0"/>
              </w:rPr>
              <w:t>ОКЕИ</w:t>
            </w:r>
            <w:r>
              <w:rPr>
                <w:rFonts w:ascii="Times New Roman" w:hAnsi="Times New Roman"/>
                <w:color w:val="0000FF"/>
                <w:sz w:val="20"/>
              </w:rPr>
              <w:fldChar w:fldCharType="end"/>
            </w:r>
          </w:p>
        </w:tc>
        <w:tc>
          <w:tcPr>
            <w:tcW w:type="dxa" w:w="9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267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A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>
        <w:trPr>
          <w:trHeight w:hRule="atLeast" w:val="935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A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A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и (или) размещение рекламно-информационных материалов в средствах массовой информации, ведение информационных ресурсов в информационно-телекоммуникационной сети «Интернет», изготовление и распространение печатных рекламно-информационных материалов, организация и проведение мероприятий с целевой аудиторией, разработка и (или) размещение рекламно-информацио</w:t>
            </w:r>
            <w:r>
              <w:rPr>
                <w:rFonts w:ascii="Times New Roman" w:hAnsi="Times New Roman"/>
                <w:sz w:val="20"/>
              </w:rPr>
              <w:t>нных материалов на уличных рекламных конструкциях и иных носителях наружной рекламы и др.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A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Очно</w:t>
            </w:r>
            <w:r>
              <w:rPr>
                <w:rFonts w:ascii="Times New Roman" w:hAnsi="Times New Roman"/>
                <w:sz w:val="20"/>
              </w:rPr>
              <w:t>, в электронном виде, на бумажном носителе, по плану, по заявке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A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2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A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проведенных мероприятий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A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A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A0000">
            <w:pPr>
              <w:spacing w:after="0"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A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A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14:paraId="CC0A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A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A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A0000">
            <w:pPr>
              <w:pStyle w:val="Style_3"/>
              <w:spacing w:line="240" w:lineRule="atLeast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A0000">
            <w:pPr>
              <w:pStyle w:val="Style_3"/>
              <w:spacing w:line="240" w:lineRule="atLeast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D10A0000"/>
    <w:p w14:paraId="D20A0000"/>
    <w:p w14:paraId="D30A0000"/>
    <w:p w14:paraId="D40A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</w:t>
      </w:r>
    </w:p>
    <w:p w14:paraId="D50A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z w:val="28"/>
        </w:rPr>
        <w:t xml:space="preserve"> «Электронный регион»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Ж.В. </w:t>
      </w:r>
      <w:r>
        <w:rPr>
          <w:rFonts w:ascii="Times New Roman" w:hAnsi="Times New Roman"/>
          <w:sz w:val="28"/>
        </w:rPr>
        <w:t>Пшеннова</w:t>
      </w:r>
    </w:p>
    <w:p w14:paraId="D60A0000">
      <w:pPr>
        <w:pStyle w:val="Style_3"/>
        <w:ind/>
        <w:jc w:val="both"/>
        <w:rPr>
          <w:rFonts w:ascii="Times New Roman" w:hAnsi="Times New Roman"/>
        </w:rPr>
      </w:pPr>
    </w:p>
    <w:p w14:paraId="D70A0000"/>
    <w:sectPr>
      <w:pgSz w:h="11906" w:orient="landscape" w:w="16838"/>
      <w:pgMar w:bottom="425" w:footer="709" w:gutter="0" w:header="709" w:left="567" w:right="1134" w:top="99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12"/>
      </w:pPr>
    </w:lvl>
    <w:lvl w:ilvl="1">
      <w:start w:val="1"/>
      <w:numFmt w:val="lowerLetter"/>
      <w:lvlText w:val="%2."/>
      <w:lvlJc w:val="left"/>
      <w:pPr>
        <w:ind w:hanging="360" w:left="832"/>
      </w:pPr>
    </w:lvl>
    <w:lvl w:ilvl="2">
      <w:start w:val="1"/>
      <w:numFmt w:val="lowerRoman"/>
      <w:lvlText w:val="%3."/>
      <w:lvlJc w:val="right"/>
      <w:pPr>
        <w:ind w:hanging="180" w:left="1552"/>
      </w:pPr>
    </w:lvl>
    <w:lvl w:ilvl="3">
      <w:start w:val="1"/>
      <w:numFmt w:val="decimal"/>
      <w:lvlText w:val="%4."/>
      <w:lvlJc w:val="left"/>
      <w:pPr>
        <w:ind w:hanging="360" w:left="2272"/>
      </w:pPr>
    </w:lvl>
    <w:lvl w:ilvl="4">
      <w:start w:val="1"/>
      <w:numFmt w:val="lowerLetter"/>
      <w:lvlText w:val="%5."/>
      <w:lvlJc w:val="left"/>
      <w:pPr>
        <w:ind w:hanging="360" w:left="2992"/>
      </w:pPr>
    </w:lvl>
    <w:lvl w:ilvl="5">
      <w:start w:val="1"/>
      <w:numFmt w:val="lowerRoman"/>
      <w:lvlText w:val="%6."/>
      <w:lvlJc w:val="right"/>
      <w:pPr>
        <w:ind w:hanging="180" w:left="3712"/>
      </w:pPr>
    </w:lvl>
    <w:lvl w:ilvl="6">
      <w:start w:val="1"/>
      <w:numFmt w:val="decimal"/>
      <w:lvlText w:val="%7."/>
      <w:lvlJc w:val="left"/>
      <w:pPr>
        <w:ind w:hanging="360" w:left="4432"/>
      </w:pPr>
    </w:lvl>
    <w:lvl w:ilvl="7">
      <w:start w:val="1"/>
      <w:numFmt w:val="lowerLetter"/>
      <w:lvlText w:val="%8."/>
      <w:lvlJc w:val="left"/>
      <w:pPr>
        <w:ind w:hanging="360" w:left="5152"/>
      </w:pPr>
    </w:lvl>
    <w:lvl w:ilvl="8">
      <w:start w:val="1"/>
      <w:numFmt w:val="lowerRoman"/>
      <w:lvlText w:val="%9."/>
      <w:lvlJc w:val="right"/>
      <w:pPr>
        <w:ind w:hanging="180" w:left="587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Гиперссылка1"/>
    <w:link w:val="Style_8_ch"/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er"/>
    <w:basedOn w:val="Style_5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header"/>
    <w:basedOn w:val="Style_5_ch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5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3" w:type="paragraph">
    <w:name w:val="ConsPlusNorma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Normal"/>
    <w:link w:val="Style_3"/>
    <w:rPr>
      <w:rFonts w:ascii="Calibri" w:hAnsi="Calibri"/>
    </w:rPr>
  </w:style>
  <w:style w:styleId="Style_23" w:type="paragraph">
    <w:name w:val="toc 9"/>
    <w:next w:val="Style_5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footer"/>
    <w:basedOn w:val="Style_5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footer"/>
    <w:basedOn w:val="Style_5_ch"/>
    <w:link w:val="Style_26"/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2023-04-20T12:28:41Z</dcterms:modified>
</cp:coreProperties>
</file>